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0A2685">
        <w:rPr>
          <w:rFonts w:ascii="Arial" w:hAnsi="Arial" w:cs="Arial"/>
          <w:b/>
          <w:sz w:val="28"/>
          <w:szCs w:val="28"/>
        </w:rPr>
        <w:t xml:space="preserve"> SELF-</w:t>
      </w:r>
      <w:r w:rsidR="00B40AE7">
        <w:rPr>
          <w:rFonts w:ascii="Arial" w:hAnsi="Arial" w:cs="Arial"/>
          <w:b/>
          <w:sz w:val="28"/>
          <w:szCs w:val="28"/>
        </w:rPr>
        <w:t xml:space="preserve"> </w:t>
      </w:r>
      <w:r w:rsidR="000A2685">
        <w:rPr>
          <w:rFonts w:ascii="Arial" w:hAnsi="Arial" w:cs="Arial"/>
          <w:b/>
          <w:sz w:val="28"/>
          <w:szCs w:val="28"/>
        </w:rPr>
        <w:t>STUDY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346BFF" w:rsidRPr="003A3B4D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3A3B4D" w:rsidRDefault="005618C3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B4D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3144F" w:rsidRPr="005E727E" w:rsidRDefault="001445D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E727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3144F" w:rsidRPr="005E727E" w:rsidRDefault="003A0C9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D81712" w:rsidRPr="005E727E">
              <w:rPr>
                <w:rFonts w:ascii="Arial" w:hAnsi="Arial" w:cs="Arial"/>
                <w:b/>
                <w:sz w:val="20"/>
                <w:szCs w:val="20"/>
              </w:rPr>
              <w:t>/04</w:t>
            </w:r>
            <w:r w:rsidR="001445DF" w:rsidRPr="005E727E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346BFF" w:rsidRPr="003A3B4D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3A3B4D" w:rsidRDefault="00F1020E" w:rsidP="003A3B4D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</w:t>
            </w:r>
            <w:r w:rsidR="003A3B4D">
              <w:rPr>
                <w:rFonts w:ascii="Arial" w:hAnsi="Arial" w:cs="Arial"/>
                <w:b/>
                <w:sz w:val="20"/>
                <w:szCs w:val="20"/>
              </w:rPr>
              <w:t>CROECONOMICS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3144F" w:rsidRPr="00117BD4" w:rsidRDefault="0053144F" w:rsidP="001445DF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53144F" w:rsidRPr="00A7415E" w:rsidRDefault="00F1020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117BD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F2715A" w:rsidTr="008C4B46">
        <w:tc>
          <w:tcPr>
            <w:tcW w:w="2088" w:type="dxa"/>
          </w:tcPr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59643E" w:rsidRDefault="0059643E" w:rsidP="000A268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457B28" w:rsidRDefault="0059643E" w:rsidP="0034422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A0C96">
              <w:rPr>
                <w:rFonts w:ascii="Arial" w:hAnsi="Arial" w:cs="Arial"/>
                <w:b/>
                <w:sz w:val="20"/>
                <w:szCs w:val="20"/>
              </w:rPr>
              <w:t xml:space="preserve"> HOUR 2</w:t>
            </w:r>
            <w:r w:rsidR="00344222">
              <w:rPr>
                <w:rFonts w:ascii="Arial" w:hAnsi="Arial" w:cs="Arial"/>
                <w:b/>
                <w:sz w:val="20"/>
                <w:szCs w:val="20"/>
              </w:rPr>
              <w:t>0 MINUTES</w:t>
            </w:r>
            <w:r w:rsidRPr="005503D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MARKS: </w:t>
            </w:r>
            <w:r w:rsidR="005E727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5503D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30" w:type="dxa"/>
            <w:gridSpan w:val="4"/>
            <w:vMerge w:val="restart"/>
          </w:tcPr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0A5934" w:rsidRDefault="00F2715A" w:rsidP="00F2715A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F2715A" w:rsidRPr="008C4B46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15A" w:rsidTr="008C4B46">
        <w:tc>
          <w:tcPr>
            <w:tcW w:w="2088" w:type="dxa"/>
          </w:tcPr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F2715A" w:rsidRPr="001445DF" w:rsidRDefault="00F2715A" w:rsidP="000A2685">
            <w:pPr>
              <w:spacing w:after="160"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 xml:space="preserve">INSTRUCTIONS AND INFORMATION   </w:t>
            </w:r>
          </w:p>
          <w:p w:rsidR="00F2715A" w:rsidRDefault="00F1020E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Answer ALL</w:t>
            </w:r>
            <w:r w:rsidR="00F2715A" w:rsidRPr="001445DF">
              <w:rPr>
                <w:rFonts w:ascii="Arial" w:eastAsia="Calibri" w:hAnsi="Arial" w:cs="Arial"/>
              </w:rPr>
              <w:t xml:space="preserve"> questions in the ANSWER BOOK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Number the answers correctly according to the numbering system used in this question paper.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Write the question number above each answer.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Leave 2–3 lines between subsections of questions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Write neatly and legibly.</w:t>
            </w:r>
          </w:p>
          <w:p w:rsidR="00F2715A" w:rsidRDefault="00F2715A" w:rsidP="000A2685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020E" w:rsidRDefault="000A2685" w:rsidP="00CE45DA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                                 </w:t>
      </w:r>
    </w:p>
    <w:p w:rsidR="00F1020E" w:rsidRDefault="00F1020E" w:rsidP="00CE45DA">
      <w:pPr>
        <w:spacing w:after="160" w:line="259" w:lineRule="auto"/>
        <w:rPr>
          <w:rFonts w:ascii="Arial" w:eastAsia="Calibri" w:hAnsi="Arial" w:cs="Arial"/>
          <w:b/>
        </w:rPr>
      </w:pPr>
    </w:p>
    <w:p w:rsidR="00F1020E" w:rsidRDefault="00F1020E" w:rsidP="00CE45DA">
      <w:pPr>
        <w:spacing w:after="160" w:line="259" w:lineRule="auto"/>
        <w:rPr>
          <w:rFonts w:ascii="Arial" w:eastAsia="Calibri" w:hAnsi="Arial" w:cs="Arial"/>
          <w:b/>
        </w:rPr>
      </w:pPr>
    </w:p>
    <w:tbl>
      <w:tblPr>
        <w:tblW w:w="9851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15"/>
        <w:gridCol w:w="7767"/>
        <w:gridCol w:w="1360"/>
        <w:gridCol w:w="709"/>
      </w:tblGrid>
      <w:tr w:rsidR="003E7331" w:rsidRPr="003E7331" w:rsidTr="00DC382A">
        <w:tc>
          <w:tcPr>
            <w:tcW w:w="9142" w:type="dxa"/>
            <w:gridSpan w:val="3"/>
          </w:tcPr>
          <w:p w:rsidR="003E7331" w:rsidRPr="003E7331" w:rsidRDefault="003E7331" w:rsidP="003E7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lastRenderedPageBreak/>
              <w:t>Your answer will be assessed as follows.</w:t>
            </w:r>
          </w:p>
        </w:tc>
        <w:tc>
          <w:tcPr>
            <w:tcW w:w="709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DC382A">
        <w:tc>
          <w:tcPr>
            <w:tcW w:w="9142" w:type="dxa"/>
            <w:gridSpan w:val="3"/>
          </w:tcPr>
          <w:p w:rsidR="003E7331" w:rsidRPr="003E7331" w:rsidRDefault="003E7331" w:rsidP="003E7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DC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330"/>
        </w:trPr>
        <w:tc>
          <w:tcPr>
            <w:tcW w:w="7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STRUCTURE OF ESSAY</w: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MARK ALLOCATION</w:t>
            </w:r>
          </w:p>
        </w:tc>
      </w:tr>
      <w:tr w:rsidR="003E7331" w:rsidRPr="003E7331" w:rsidTr="00DC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7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7331" w:rsidRPr="003E7331" w:rsidRDefault="003E7331" w:rsidP="003E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/>
              </w:rPr>
            </w:pPr>
            <w:r w:rsidRPr="003E7331">
              <w:rPr>
                <w:rFonts w:ascii="Arial" w:eastAsia="Times New Roman" w:hAnsi="Arial" w:cs="Arial"/>
                <w:b/>
                <w:bCs/>
                <w:lang w:val="en-ZA"/>
              </w:rPr>
              <w:t>Introduction</w:t>
            </w:r>
          </w:p>
          <w:p w:rsidR="003E7331" w:rsidRPr="003E7331" w:rsidRDefault="003E7331" w:rsidP="003E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ZA"/>
              </w:rPr>
            </w:pPr>
            <w:r w:rsidRPr="003E7331">
              <w:rPr>
                <w:rFonts w:ascii="Arial" w:eastAsia="Times New Roman" w:hAnsi="Arial" w:cs="Arial"/>
                <w:lang w:val="en-ZA"/>
              </w:rPr>
              <w:t>The introduction is a lower-order response.</w:t>
            </w:r>
          </w:p>
          <w:p w:rsidR="003E7331" w:rsidRPr="003E7331" w:rsidRDefault="003E7331" w:rsidP="003E733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8" w:hanging="284"/>
              <w:contextualSpacing/>
              <w:rPr>
                <w:rFonts w:ascii="Arial" w:eastAsia="Times New Roman" w:hAnsi="Arial" w:cs="Arial"/>
                <w:lang w:val="en-ZA"/>
              </w:rPr>
            </w:pPr>
            <w:r w:rsidRPr="003E7331">
              <w:rPr>
                <w:rFonts w:ascii="Arial" w:eastAsia="Times New Roman" w:hAnsi="Arial" w:cs="Arial"/>
                <w:lang w:val="en-ZA"/>
              </w:rPr>
              <w:t>A good starting point would be to define the main concept related to the question topic.</w:t>
            </w:r>
          </w:p>
          <w:p w:rsidR="003E7331" w:rsidRPr="003E7331" w:rsidRDefault="003E7331" w:rsidP="003E733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8" w:hanging="284"/>
              <w:contextualSpacing/>
              <w:rPr>
                <w:rFonts w:ascii="Arial" w:eastAsia="Times New Roman" w:hAnsi="Arial" w:cs="Arial"/>
                <w:lang w:val="en-ZA"/>
              </w:rPr>
            </w:pPr>
            <w:r w:rsidRPr="003E7331">
              <w:rPr>
                <w:rFonts w:ascii="Arial" w:eastAsia="Times New Roman" w:hAnsi="Arial" w:cs="Arial"/>
                <w:lang w:val="en-ZA"/>
              </w:rPr>
              <w:t>Do not include any part of the question in your introduction.</w:t>
            </w:r>
          </w:p>
          <w:p w:rsidR="003E7331" w:rsidRPr="003E7331" w:rsidRDefault="003E7331" w:rsidP="003E733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8" w:hanging="284"/>
              <w:contextualSpacing/>
              <w:rPr>
                <w:rFonts w:ascii="Arial" w:eastAsia="Times New Roman" w:hAnsi="Arial" w:cs="Arial"/>
                <w:lang w:val="en-ZA"/>
              </w:rPr>
            </w:pPr>
            <w:r w:rsidRPr="003E7331">
              <w:rPr>
                <w:rFonts w:ascii="Arial" w:eastAsia="Times New Roman" w:hAnsi="Arial" w:cs="Arial"/>
                <w:lang w:val="en-ZA"/>
              </w:rPr>
              <w:t>Do not repeat any part of the introduction in the body.</w:t>
            </w:r>
          </w:p>
          <w:p w:rsidR="003E7331" w:rsidRPr="003E7331" w:rsidRDefault="003E7331" w:rsidP="003E7331">
            <w:pPr>
              <w:numPr>
                <w:ilvl w:val="0"/>
                <w:numId w:val="23"/>
              </w:numPr>
              <w:spacing w:after="0" w:line="240" w:lineRule="auto"/>
              <w:ind w:left="288" w:hanging="284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lang w:val="en-ZA"/>
              </w:rPr>
              <w:t>Avoid saying in the introduction what you are going to discuss in the body.</w: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Max. 2</w:t>
            </w:r>
          </w:p>
        </w:tc>
      </w:tr>
      <w:tr w:rsidR="003E7331" w:rsidRPr="003E7331" w:rsidTr="00DC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7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E7331" w:rsidRPr="003E7331" w:rsidRDefault="003E7331" w:rsidP="003E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="Times New Roman" w:hAnsi="Arial-BoldMT" w:cs="Arial-BoldMT"/>
                <w:b/>
                <w:bCs/>
                <w:lang w:val="en-ZA"/>
              </w:rPr>
            </w:pPr>
            <w:r w:rsidRPr="003E7331">
              <w:rPr>
                <w:rFonts w:ascii="Arial-BoldMT" w:eastAsia="Times New Roman" w:hAnsi="Arial-BoldMT" w:cs="Arial-BoldMT"/>
                <w:b/>
                <w:bCs/>
                <w:lang w:val="en-ZA"/>
              </w:rPr>
              <w:t>Body</w:t>
            </w:r>
          </w:p>
          <w:p w:rsidR="003E7331" w:rsidRPr="003E7331" w:rsidRDefault="003E7331" w:rsidP="003E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lang w:val="en-ZA"/>
              </w:rPr>
            </w:pPr>
            <w:r w:rsidRPr="003E7331">
              <w:rPr>
                <w:rFonts w:ascii="Arial-BoldMT" w:eastAsia="Times New Roman" w:hAnsi="Arial-BoldMT" w:cs="Arial-BoldMT"/>
                <w:b/>
                <w:bCs/>
                <w:lang w:val="en-ZA"/>
              </w:rPr>
              <w:t xml:space="preserve">Main part: </w:t>
            </w:r>
            <w:r w:rsidRPr="003E7331">
              <w:rPr>
                <w:rFonts w:ascii="ArialMT" w:eastAsia="Times New Roman" w:hAnsi="ArialMT" w:cs="ArialMT"/>
                <w:lang w:val="en-ZA"/>
              </w:rPr>
              <w:t>Discuss in detail/In-depth discussion/Examine/Critically discuss/</w:t>
            </w:r>
          </w:p>
          <w:p w:rsidR="003E7331" w:rsidRPr="003E7331" w:rsidRDefault="003E7331" w:rsidP="003E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lang w:val="en-ZA"/>
              </w:rPr>
            </w:pPr>
            <w:r w:rsidRPr="003E7331">
              <w:rPr>
                <w:rFonts w:ascii="ArialMT" w:eastAsia="Times New Roman" w:hAnsi="ArialMT" w:cs="ArialMT"/>
                <w:lang w:val="en-ZA"/>
              </w:rPr>
              <w:t>Analyse/Compare/Evaluate/Distinguish/Differentiate/Explain</w:t>
            </w:r>
          </w:p>
          <w:p w:rsidR="003E7331" w:rsidRPr="003E7331" w:rsidRDefault="003E7331" w:rsidP="003E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-BoldMT" w:eastAsia="Times New Roman" w:hAnsi="Arial-BoldMT" w:cs="Arial-BoldMT"/>
                <w:b/>
                <w:bCs/>
                <w:lang w:val="en-ZA"/>
              </w:rPr>
              <w:t xml:space="preserve">Additional part: </w:t>
            </w:r>
            <w:r w:rsidRPr="003E7331">
              <w:rPr>
                <w:rFonts w:ascii="ArialMT" w:eastAsia="Times New Roman" w:hAnsi="ArialMT" w:cs="ArialMT"/>
                <w:lang w:val="en-ZA"/>
              </w:rPr>
              <w:t>Give own opinion/Critically discuss/Evaluate/Critically evaluate/Draw a graph and explain/Use the graph given and explain/ Complete the given graph/Calculate/Deduce/Compare/Explain/Distinguish/ Interpret/Briefly debate/How/Suggest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Max. 26</w:t>
            </w:r>
          </w:p>
        </w:tc>
      </w:tr>
      <w:tr w:rsidR="003E7331" w:rsidRPr="003E7331" w:rsidTr="00DC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72"/>
        </w:trPr>
        <w:tc>
          <w:tcPr>
            <w:tcW w:w="77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Max. 10</w:t>
            </w:r>
          </w:p>
        </w:tc>
      </w:tr>
      <w:tr w:rsidR="003E7331" w:rsidRPr="003E7331" w:rsidTr="00DC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7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E7331" w:rsidRPr="003E7331" w:rsidRDefault="003E7331" w:rsidP="003E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="Times New Roman" w:hAnsi="Arial-BoldMT" w:cs="Arial-BoldMT"/>
                <w:b/>
                <w:bCs/>
                <w:lang w:val="en-ZA"/>
              </w:rPr>
            </w:pPr>
            <w:r w:rsidRPr="003E7331">
              <w:rPr>
                <w:rFonts w:ascii="Arial-BoldMT" w:eastAsia="Times New Roman" w:hAnsi="Arial-BoldMT" w:cs="Arial-BoldMT"/>
                <w:b/>
                <w:bCs/>
                <w:lang w:val="en-ZA"/>
              </w:rPr>
              <w:t>Conclusion</w:t>
            </w:r>
          </w:p>
          <w:p w:rsidR="003E7331" w:rsidRPr="003E7331" w:rsidRDefault="003E7331" w:rsidP="003E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lang w:val="en-ZA"/>
              </w:rPr>
            </w:pPr>
            <w:r w:rsidRPr="003E7331">
              <w:rPr>
                <w:rFonts w:ascii="ArialMT" w:eastAsia="Times New Roman" w:hAnsi="ArialMT" w:cs="ArialMT"/>
                <w:lang w:val="en-ZA"/>
              </w:rPr>
              <w:t>Any higher-order conclusion should include:</w:t>
            </w:r>
          </w:p>
          <w:p w:rsidR="003E7331" w:rsidRPr="003E7331" w:rsidRDefault="003E7331" w:rsidP="003E733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9" w:hanging="425"/>
              <w:contextualSpacing/>
              <w:rPr>
                <w:rFonts w:ascii="ArialMT" w:eastAsia="Times New Roman" w:hAnsi="ArialMT" w:cs="ArialMT"/>
                <w:lang w:val="en-ZA"/>
              </w:rPr>
            </w:pPr>
            <w:r w:rsidRPr="003E7331">
              <w:rPr>
                <w:rFonts w:ascii="ArialMT" w:eastAsia="Times New Roman" w:hAnsi="ArialMT" w:cs="ArialMT"/>
                <w:lang w:val="en-ZA"/>
              </w:rPr>
              <w:t>A brief summary of what has been discussed without repeating facts already mentioned</w:t>
            </w:r>
          </w:p>
          <w:p w:rsidR="003E7331" w:rsidRPr="003E7331" w:rsidRDefault="003E7331" w:rsidP="003E733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9" w:hanging="425"/>
              <w:contextualSpacing/>
              <w:rPr>
                <w:rFonts w:ascii="ArialMT" w:eastAsia="Times New Roman" w:hAnsi="ArialMT" w:cs="ArialMT"/>
                <w:lang w:val="en-ZA"/>
              </w:rPr>
            </w:pPr>
            <w:r w:rsidRPr="003E7331">
              <w:rPr>
                <w:rFonts w:ascii="ArialMT" w:eastAsia="Times New Roman" w:hAnsi="ArialMT" w:cs="ArialMT"/>
                <w:lang w:val="en-ZA"/>
              </w:rPr>
              <w:t>Any opinion or value judgement on the facts discussed</w:t>
            </w:r>
          </w:p>
          <w:p w:rsidR="003E7331" w:rsidRPr="003E7331" w:rsidRDefault="003E7331" w:rsidP="003E733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9" w:hanging="425"/>
              <w:contextualSpacing/>
              <w:rPr>
                <w:rFonts w:ascii="ArialMT" w:eastAsia="Times New Roman" w:hAnsi="ArialMT" w:cs="ArialMT"/>
                <w:lang w:val="en-ZA"/>
              </w:rPr>
            </w:pPr>
            <w:r w:rsidRPr="003E7331">
              <w:rPr>
                <w:rFonts w:ascii="ArialMT" w:eastAsia="Times New Roman" w:hAnsi="ArialMT" w:cs="ArialMT"/>
                <w:lang w:val="en-ZA"/>
              </w:rPr>
              <w:t>Additional support information to strengthen the discussion/analysis</w:t>
            </w:r>
          </w:p>
          <w:p w:rsidR="003E7331" w:rsidRPr="003E7331" w:rsidRDefault="003E7331" w:rsidP="003E733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9" w:hanging="425"/>
              <w:contextualSpacing/>
              <w:rPr>
                <w:rFonts w:ascii="ArialMT" w:eastAsia="Times New Roman" w:hAnsi="ArialMT" w:cs="ArialMT"/>
                <w:lang w:val="en-ZA"/>
              </w:rPr>
            </w:pPr>
            <w:r w:rsidRPr="003E7331">
              <w:rPr>
                <w:rFonts w:ascii="ArialMT" w:eastAsia="Times New Roman" w:hAnsi="ArialMT" w:cs="ArialMT"/>
                <w:lang w:val="en-ZA"/>
              </w:rPr>
              <w:t>A contradictory viewpoint with motivation, if required</w:t>
            </w:r>
          </w:p>
          <w:p w:rsidR="003E7331" w:rsidRPr="003E7331" w:rsidRDefault="003E7331" w:rsidP="003E7331">
            <w:pPr>
              <w:numPr>
                <w:ilvl w:val="0"/>
                <w:numId w:val="24"/>
              </w:numPr>
              <w:spacing w:after="0" w:line="240" w:lineRule="auto"/>
              <w:ind w:left="429" w:hanging="425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MT" w:eastAsia="Times New Roman" w:hAnsi="ArialMT" w:cs="ArialMT"/>
                <w:lang w:val="en-ZA"/>
              </w:rPr>
              <w:t>Recommendations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Max. 2</w:t>
            </w:r>
          </w:p>
        </w:tc>
      </w:tr>
      <w:tr w:rsidR="003E7331" w:rsidRPr="003E7331" w:rsidTr="00DC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7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TOTAL</w: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40</w:t>
            </w:r>
          </w:p>
        </w:tc>
      </w:tr>
    </w:tbl>
    <w:p w:rsidR="00DC382A" w:rsidRDefault="00DC382A"/>
    <w:tbl>
      <w:tblPr>
        <w:tblW w:w="9866" w:type="dxa"/>
        <w:tblLayout w:type="fixed"/>
        <w:tblLook w:val="0000" w:firstRow="0" w:lastRow="0" w:firstColumn="0" w:lastColumn="0" w:noHBand="0" w:noVBand="0"/>
      </w:tblPr>
      <w:tblGrid>
        <w:gridCol w:w="9157"/>
        <w:gridCol w:w="709"/>
      </w:tblGrid>
      <w:tr w:rsidR="003A0C96" w:rsidRPr="003A0C96" w:rsidTr="00417C4E">
        <w:tc>
          <w:tcPr>
            <w:tcW w:w="9157" w:type="dxa"/>
          </w:tcPr>
          <w:p w:rsidR="00AE26A9" w:rsidRPr="003A0C96" w:rsidRDefault="00AE26A9" w:rsidP="003E7331">
            <w:pPr>
              <w:tabs>
                <w:tab w:val="right" w:pos="921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3E7331" w:rsidRPr="003A0C96" w:rsidRDefault="00DC382A" w:rsidP="003A3AB8">
            <w:pPr>
              <w:tabs>
                <w:tab w:val="right" w:pos="921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  <w:r w:rsidRPr="003A0C96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QUESTION 1</w:t>
            </w:r>
            <w:r w:rsidR="003E7331" w:rsidRPr="003A0C96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:  </w:t>
            </w:r>
            <w:r w:rsidR="003A3AB8" w:rsidRPr="003A0C96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MICROECONOMICS</w:t>
            </w:r>
            <w:r w:rsidR="003E7331" w:rsidRPr="003A0C96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                           40 MARKS – 40 MINUTES</w:t>
            </w:r>
          </w:p>
        </w:tc>
        <w:tc>
          <w:tcPr>
            <w:tcW w:w="709" w:type="dxa"/>
          </w:tcPr>
          <w:p w:rsidR="003E7331" w:rsidRPr="003A0C96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A0C96" w:rsidRPr="003A0C96" w:rsidTr="00417C4E">
        <w:tc>
          <w:tcPr>
            <w:tcW w:w="9157" w:type="dxa"/>
          </w:tcPr>
          <w:p w:rsidR="003E7331" w:rsidRPr="003A0C96" w:rsidRDefault="003A3AB8" w:rsidP="003E7331">
            <w:pPr>
              <w:tabs>
                <w:tab w:val="right" w:pos="92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A0C9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E</w:t>
            </w:r>
            <w:r w:rsidR="00DC382A" w:rsidRPr="003A0C9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C June 2016</w:t>
            </w:r>
          </w:p>
          <w:p w:rsidR="00DC382A" w:rsidRPr="003A0C96" w:rsidRDefault="00DC382A" w:rsidP="003E7331">
            <w:pPr>
              <w:tabs>
                <w:tab w:val="right" w:pos="92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DC382A" w:rsidRPr="003A0C96" w:rsidRDefault="00DC382A" w:rsidP="003E7331">
            <w:pPr>
              <w:tabs>
                <w:tab w:val="right" w:pos="92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A0C9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Markets are broadly categorised into perfect and imperfect markets. However, in </w:t>
            </w:r>
            <w:r w:rsidRPr="003A0C9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lastRenderedPageBreak/>
              <w:t xml:space="preserve">reality very few examples of perfect markets exist.     </w:t>
            </w:r>
          </w:p>
        </w:tc>
        <w:tc>
          <w:tcPr>
            <w:tcW w:w="709" w:type="dxa"/>
          </w:tcPr>
          <w:p w:rsidR="003E7331" w:rsidRPr="003A0C96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4"/>
                <w:lang w:val="en-ZA"/>
              </w:rPr>
            </w:pPr>
          </w:p>
        </w:tc>
      </w:tr>
      <w:tr w:rsidR="003A0C96" w:rsidRPr="003A0C96" w:rsidTr="00417C4E">
        <w:tc>
          <w:tcPr>
            <w:tcW w:w="9157" w:type="dxa"/>
          </w:tcPr>
          <w:p w:rsidR="003E7331" w:rsidRPr="003A0C96" w:rsidRDefault="00DC382A" w:rsidP="00DC382A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A0C9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lastRenderedPageBreak/>
              <w:t xml:space="preserve">Examine the conditions for the existence of a perfect market in detail. (26)   </w:t>
            </w:r>
          </w:p>
        </w:tc>
        <w:tc>
          <w:tcPr>
            <w:tcW w:w="709" w:type="dxa"/>
          </w:tcPr>
          <w:p w:rsidR="003E7331" w:rsidRPr="003A0C96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4"/>
                <w:lang w:val="en-ZA"/>
              </w:rPr>
            </w:pPr>
          </w:p>
        </w:tc>
      </w:tr>
      <w:tr w:rsidR="003A0C96" w:rsidRPr="003A0C96" w:rsidTr="00417C4E">
        <w:tc>
          <w:tcPr>
            <w:tcW w:w="9157" w:type="dxa"/>
          </w:tcPr>
          <w:p w:rsidR="003E7331" w:rsidRPr="003A0C96" w:rsidRDefault="003E7331" w:rsidP="00DC382A">
            <w:pPr>
              <w:tabs>
                <w:tab w:val="left" w:pos="7684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  <w:vAlign w:val="bottom"/>
          </w:tcPr>
          <w:p w:rsidR="003E7331" w:rsidRPr="003A0C96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A0C96" w:rsidRPr="003A0C96" w:rsidTr="00417C4E">
        <w:tc>
          <w:tcPr>
            <w:tcW w:w="9157" w:type="dxa"/>
          </w:tcPr>
          <w:p w:rsidR="003E7331" w:rsidRPr="003A0C96" w:rsidRDefault="00DC382A" w:rsidP="00DC382A">
            <w:pPr>
              <w:numPr>
                <w:ilvl w:val="0"/>
                <w:numId w:val="22"/>
              </w:numPr>
              <w:spacing w:after="70" w:line="259" w:lineRule="auto"/>
              <w:ind w:right="88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0C96">
              <w:rPr>
                <w:rFonts w:ascii="Arial" w:eastAsia="Times New Roman" w:hAnsi="Arial" w:cs="Arial"/>
                <w:sz w:val="24"/>
                <w:szCs w:val="18"/>
              </w:rPr>
              <w:t xml:space="preserve">Illustrate by means of graphs the position of the industry and firm in the long term if a loss was incurred in the short term.           </w:t>
            </w:r>
            <w:r w:rsidRPr="003A0C96">
              <w:rPr>
                <w:rFonts w:ascii="Arial" w:eastAsia="Times New Roman" w:hAnsi="Arial" w:cs="Arial"/>
                <w:sz w:val="24"/>
                <w:szCs w:val="24"/>
              </w:rPr>
              <w:t xml:space="preserve">        (10)</w:t>
            </w:r>
            <w:r w:rsidR="003E7331" w:rsidRPr="003A0C96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</w:t>
            </w:r>
            <w:r w:rsidR="003A3AB8" w:rsidRPr="003A0C96"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="003E7331" w:rsidRPr="003A0C96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709" w:type="dxa"/>
            <w:vAlign w:val="bottom"/>
          </w:tcPr>
          <w:p w:rsidR="003E7331" w:rsidRPr="003A0C96" w:rsidRDefault="003E7331" w:rsidP="00DC3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A0C9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[40]</w:t>
            </w:r>
          </w:p>
        </w:tc>
      </w:tr>
      <w:tr w:rsidR="003A0C96" w:rsidRPr="003A0C96" w:rsidTr="00417C4E">
        <w:trPr>
          <w:trHeight w:val="286"/>
        </w:trPr>
        <w:tc>
          <w:tcPr>
            <w:tcW w:w="9157" w:type="dxa"/>
          </w:tcPr>
          <w:p w:rsidR="003E7331" w:rsidRPr="003A0C96" w:rsidRDefault="003E7331" w:rsidP="003E7331">
            <w:pPr>
              <w:tabs>
                <w:tab w:val="left" w:pos="7684"/>
              </w:tabs>
              <w:spacing w:after="0" w:line="240" w:lineRule="auto"/>
              <w:ind w:left="463"/>
              <w:contextualSpacing/>
              <w:rPr>
                <w:rFonts w:ascii="Arial" w:eastAsia="Times New Roman" w:hAnsi="Arial" w:cs="Arial"/>
                <w:sz w:val="12"/>
                <w:szCs w:val="24"/>
                <w:lang w:val="en-ZA"/>
              </w:rPr>
            </w:pPr>
          </w:p>
        </w:tc>
        <w:tc>
          <w:tcPr>
            <w:tcW w:w="709" w:type="dxa"/>
            <w:vAlign w:val="bottom"/>
          </w:tcPr>
          <w:p w:rsidR="003E7331" w:rsidRPr="003A0C96" w:rsidRDefault="003E7331" w:rsidP="003E7331">
            <w:pPr>
              <w:spacing w:after="0" w:line="240" w:lineRule="auto"/>
              <w:jc w:val="right"/>
              <w:rPr>
                <w:rFonts w:ascii="Arial-BoldMT" w:eastAsia="Times New Roman" w:hAnsi="Arial-BoldMT" w:cs="Arial-BoldMT"/>
                <w:b/>
                <w:bCs/>
                <w:sz w:val="12"/>
                <w:szCs w:val="24"/>
                <w:lang w:val="en-ZA"/>
              </w:rPr>
            </w:pPr>
          </w:p>
        </w:tc>
      </w:tr>
    </w:tbl>
    <w:p w:rsidR="003E7331" w:rsidRPr="003E7331" w:rsidRDefault="007C4385" w:rsidP="003E7331">
      <w:pPr>
        <w:spacing w:after="0" w:line="240" w:lineRule="auto"/>
        <w:rPr>
          <w:rFonts w:ascii="Arial" w:eastAsia="Times New Roman" w:hAnsi="Arial" w:cs="Arial"/>
          <w:sz w:val="2"/>
          <w:szCs w:val="2"/>
          <w:lang w:val="en-Z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margin-left:351.5pt;margin-top:778.85pt;width:136.1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YbUQIAAJoEAAAOAAAAZHJzL2Uyb0RvYy54bWysVE1vGjEQvVfqf7B8LwsbSFLEElEiqkpR&#10;EolUORuvF1byelzbsEt/fZ+9kKRpT1U5GM+H38y8mdnZTddodlDO12QKPhoMOVNGUlmbbcG/P60+&#10;XXPmgzCl0GRUwY/K85v5xw+z1k5VTjvSpXIMIMZPW1vwXQh2mmVe7lQj/ICsMjBW5BoRILptVjrR&#10;Ar3RWT4cXmYtudI6ksp7aG97I58n/KpSMjxUlVeB6YIjt5BOl85NPLP5TEy3TthdLU9piH/IohG1&#10;QdAXqFsRBNu7+g+oppaOPFVhIKnJqKpqqVINqGY0fFfNeiesSrWAHG9faPL/D1beHx4dq8uC5xPO&#10;jGjQoyfVBfaFOgYV+Gmtn8JtbeEYOujR57PeQxnL7irXxH8UxGAH08cXdiOajI+u8ut8ApOE7WKS&#10;j3v47PW1dT58VdSweCm4Q/cSqeJw5wMygevZJQbzpOtyVWudhKNfascOAo3GfJTUcqaFD1AWfJV+&#10;MWlA/PZMG9YW/PICeUUUQxGv99MmalQaolP8SEVfcryFbtOd+NlQeQQ9jvoB81auatRwhwQehcNE&#10;oWxsSXjAUWlCSDrdONuR+/k3ffRHo2HlrMWEFtz/2AunUNc3gxH4PBqP40gnYTy5yiG4t5bNW4vZ&#10;N0sCNyPso5XpGv2DPl8rR80zlmkRo8IkjETsgofzdRn6vcEySrVYJCcMsRXhzqytjNCRsNihp+5Z&#10;OHtqY8AA3NN5lsX0XTd73578xT5QVadWR4J7VtG0KGABUvtOyxo37K2cvF4/KfNfAAAA//8DAFBL&#10;AwQUAAYACAAAACEA0Tagy+QAAAANAQAADwAAAGRycy9kb3ducmV2LnhtbEyPwU7DMBBE70j8g7VI&#10;3KjTVGlKiFMhBIJKRC0BiasbL0kgtiPbbUK/nuUEx50Zzb7J15Pu2RGd76wRMJ9FwNDUVnWmEfD2&#10;+nC1AuaDNEr21qCAb/SwLs7PcpkpO5oXPFahYVRifCYFtCEMGee+blFLP7MDGvI+rNMy0Okarpwc&#10;qVz3PI6iJdeyM/ShlQPetVh/VQct4H2sHt12s/ncDU/laXuqyme8L4W4vJhub4AFnMJfGH7xCR0K&#10;Ytrbg1Ge9QLSaEFbAhlJkqbAKHKdJjGwPUnL+SIGXuT8/4riBwAA//8DAFBLAQItABQABgAIAAAA&#10;IQC2gziS/gAAAOEBAAATAAAAAAAAAAAAAAAAAAAAAABbQ29udGVudF9UeXBlc10ueG1sUEsBAi0A&#10;FAAGAAgAAAAhADj9If/WAAAAlAEAAAsAAAAAAAAAAAAAAAAALwEAAF9yZWxzLy5yZWxzUEsBAi0A&#10;FAAGAAgAAAAhAAlOxhtRAgAAmgQAAA4AAAAAAAAAAAAAAAAALgIAAGRycy9lMm9Eb2MueG1sUEsB&#10;Ai0AFAAGAAgAAAAhANE2oMvkAAAADQEAAA8AAAAAAAAAAAAAAAAAqwQAAGRycy9kb3ducmV2Lnht&#10;bFBLBQYAAAAABAAEAPMAAAC8BQAAAAA=&#10;" fillcolor="window" stroked="f" strokeweight=".5pt">
            <v:textbox>
              <w:txbxContent>
                <w:p w:rsidR="00417C4E" w:rsidRPr="002D2917" w:rsidRDefault="00417C4E" w:rsidP="003E7331">
                  <w:pPr>
                    <w:rPr>
                      <w:color w:val="FF0000"/>
                    </w:rPr>
                  </w:pPr>
                </w:p>
              </w:txbxContent>
            </v:textbox>
            <w10:wrap anchory="page"/>
          </v:shape>
        </w:pict>
      </w:r>
    </w:p>
    <w:p w:rsidR="003E7331" w:rsidRPr="003E7331" w:rsidRDefault="003E7331" w:rsidP="003E7331">
      <w:pPr>
        <w:spacing w:after="0" w:line="240" w:lineRule="auto"/>
        <w:rPr>
          <w:rFonts w:ascii="Arial" w:eastAsia="Times New Roman" w:hAnsi="Arial" w:cs="Arial"/>
          <w:sz w:val="2"/>
          <w:szCs w:val="2"/>
          <w:lang w:val="en-ZA"/>
        </w:rPr>
      </w:pPr>
    </w:p>
    <w:p w:rsidR="001D4B68" w:rsidRDefault="001D4B68" w:rsidP="003E7331">
      <w:pPr>
        <w:spacing w:after="160" w:line="259" w:lineRule="auto"/>
        <w:rPr>
          <w:rFonts w:ascii="Arial" w:hAnsi="Arial" w:cs="Arial"/>
          <w:b/>
        </w:rPr>
      </w:pPr>
    </w:p>
    <w:tbl>
      <w:tblPr>
        <w:tblW w:w="9866" w:type="dxa"/>
        <w:tblLayout w:type="fixed"/>
        <w:tblLook w:val="0000" w:firstRow="0" w:lastRow="0" w:firstColumn="0" w:lastColumn="0" w:noHBand="0" w:noVBand="0"/>
      </w:tblPr>
      <w:tblGrid>
        <w:gridCol w:w="9157"/>
        <w:gridCol w:w="709"/>
      </w:tblGrid>
      <w:tr w:rsidR="00DC382A" w:rsidRPr="003E7331" w:rsidTr="00A44E8E">
        <w:tc>
          <w:tcPr>
            <w:tcW w:w="9157" w:type="dxa"/>
          </w:tcPr>
          <w:p w:rsidR="00DC382A" w:rsidRDefault="00DC382A" w:rsidP="00A44E8E">
            <w:pPr>
              <w:tabs>
                <w:tab w:val="right" w:pos="921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DC382A" w:rsidRPr="003E7331" w:rsidRDefault="00DC382A" w:rsidP="00A44E8E">
            <w:pPr>
              <w:tabs>
                <w:tab w:val="right" w:pos="921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QUESTION 2</w:t>
            </w:r>
            <w:r w:rsidRPr="003E7331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MICROECONOMICS</w:t>
            </w:r>
            <w:r w:rsidRPr="003E7331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                           40 MARKS – 40 MINUTES</w:t>
            </w:r>
          </w:p>
        </w:tc>
        <w:tc>
          <w:tcPr>
            <w:tcW w:w="709" w:type="dxa"/>
          </w:tcPr>
          <w:p w:rsidR="00DC382A" w:rsidRPr="003E7331" w:rsidRDefault="00DC382A" w:rsidP="00A44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DC382A" w:rsidRPr="003E7331" w:rsidTr="00A44E8E">
        <w:tc>
          <w:tcPr>
            <w:tcW w:w="9157" w:type="dxa"/>
          </w:tcPr>
          <w:p w:rsidR="00DC382A" w:rsidRDefault="00DC382A" w:rsidP="00A44E8E">
            <w:pPr>
              <w:tabs>
                <w:tab w:val="right" w:pos="92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A3AB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C June 2016</w:t>
            </w:r>
          </w:p>
          <w:p w:rsidR="00DC382A" w:rsidRDefault="00DC382A" w:rsidP="00A44E8E">
            <w:pPr>
              <w:tabs>
                <w:tab w:val="right" w:pos="92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DC382A" w:rsidRPr="003A3AB8" w:rsidRDefault="00F33426" w:rsidP="00A44E8E">
            <w:pPr>
              <w:tabs>
                <w:tab w:val="right" w:pos="92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F3342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Sometimes free market fail to produce the quantities of goods and services that people want at the prices that reflect marginal utilities and relative scarcities.    </w:t>
            </w:r>
          </w:p>
        </w:tc>
        <w:tc>
          <w:tcPr>
            <w:tcW w:w="709" w:type="dxa"/>
          </w:tcPr>
          <w:p w:rsidR="00DC382A" w:rsidRPr="003E7331" w:rsidRDefault="00DC382A" w:rsidP="00A44E8E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4"/>
                <w:lang w:val="en-ZA"/>
              </w:rPr>
            </w:pPr>
          </w:p>
        </w:tc>
      </w:tr>
      <w:tr w:rsidR="00DC382A" w:rsidRPr="003E7331" w:rsidTr="00A44E8E">
        <w:tc>
          <w:tcPr>
            <w:tcW w:w="9157" w:type="dxa"/>
          </w:tcPr>
          <w:p w:rsidR="00DC382A" w:rsidRPr="00DC382A" w:rsidRDefault="00F33426" w:rsidP="00F33426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ZA"/>
              </w:rPr>
            </w:pPr>
            <w:r w:rsidRPr="00F33426">
              <w:rPr>
                <w:rFonts w:ascii="Arial" w:eastAsia="Times New Roman" w:hAnsi="Arial" w:cs="Arial"/>
                <w:color w:val="000000"/>
                <w:sz w:val="24"/>
                <w:szCs w:val="24"/>
                <w:lang w:val="en-ZA"/>
              </w:rPr>
              <w:t>Discuss the causes of market failure by referring to externalities and missing markets. (26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/>
              </w:rPr>
              <w:t>)</w:t>
            </w:r>
          </w:p>
        </w:tc>
        <w:tc>
          <w:tcPr>
            <w:tcW w:w="709" w:type="dxa"/>
          </w:tcPr>
          <w:p w:rsidR="00DC382A" w:rsidRPr="003E7331" w:rsidRDefault="00DC382A" w:rsidP="00A44E8E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4"/>
                <w:lang w:val="en-ZA"/>
              </w:rPr>
            </w:pPr>
          </w:p>
        </w:tc>
      </w:tr>
      <w:tr w:rsidR="00DC382A" w:rsidRPr="003E7331" w:rsidTr="00A44E8E">
        <w:tc>
          <w:tcPr>
            <w:tcW w:w="9157" w:type="dxa"/>
          </w:tcPr>
          <w:p w:rsidR="00DC382A" w:rsidRPr="003E7331" w:rsidRDefault="00DC382A" w:rsidP="00A44E8E">
            <w:pPr>
              <w:tabs>
                <w:tab w:val="left" w:pos="7684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  <w:vAlign w:val="bottom"/>
          </w:tcPr>
          <w:p w:rsidR="00DC382A" w:rsidRPr="003E7331" w:rsidRDefault="00DC382A" w:rsidP="00A44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DC382A" w:rsidRPr="003E7331" w:rsidTr="00A44E8E">
        <w:tc>
          <w:tcPr>
            <w:tcW w:w="9157" w:type="dxa"/>
          </w:tcPr>
          <w:p w:rsidR="00DC382A" w:rsidRPr="003E7331" w:rsidRDefault="00F33426" w:rsidP="003A0C96">
            <w:pPr>
              <w:numPr>
                <w:ilvl w:val="0"/>
                <w:numId w:val="22"/>
              </w:numPr>
              <w:spacing w:after="70" w:line="259" w:lineRule="auto"/>
              <w:ind w:right="88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33426">
              <w:rPr>
                <w:rFonts w:ascii="Arial" w:eastAsia="Times New Roman" w:hAnsi="Arial" w:cs="Arial"/>
                <w:sz w:val="24"/>
                <w:szCs w:val="18"/>
              </w:rPr>
              <w:t xml:space="preserve">How does the government discourage or encourage externalities? </w:t>
            </w:r>
            <w:r>
              <w:rPr>
                <w:rFonts w:ascii="Arial" w:eastAsia="Times New Roman" w:hAnsi="Arial" w:cs="Arial"/>
                <w:sz w:val="24"/>
                <w:szCs w:val="18"/>
              </w:rPr>
              <w:t>(1</w:t>
            </w:r>
            <w:r w:rsidRPr="00F33426">
              <w:rPr>
                <w:rFonts w:ascii="Arial" w:eastAsia="Times New Roman" w:hAnsi="Arial" w:cs="Arial"/>
                <w:sz w:val="24"/>
                <w:szCs w:val="18"/>
              </w:rPr>
              <w:t xml:space="preserve">0)                           </w:t>
            </w:r>
          </w:p>
        </w:tc>
        <w:tc>
          <w:tcPr>
            <w:tcW w:w="709" w:type="dxa"/>
            <w:vAlign w:val="bottom"/>
          </w:tcPr>
          <w:p w:rsidR="00DC382A" w:rsidRPr="003E7331" w:rsidRDefault="00DC382A" w:rsidP="00A44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[40]</w:t>
            </w:r>
          </w:p>
        </w:tc>
      </w:tr>
      <w:tr w:rsidR="00DC382A" w:rsidRPr="003E7331" w:rsidTr="00A44E8E">
        <w:trPr>
          <w:trHeight w:val="286"/>
        </w:trPr>
        <w:tc>
          <w:tcPr>
            <w:tcW w:w="9157" w:type="dxa"/>
          </w:tcPr>
          <w:p w:rsidR="00DC382A" w:rsidRPr="003E7331" w:rsidRDefault="00DC382A" w:rsidP="00A44E8E">
            <w:pPr>
              <w:tabs>
                <w:tab w:val="left" w:pos="7684"/>
              </w:tabs>
              <w:spacing w:after="0" w:line="240" w:lineRule="auto"/>
              <w:ind w:left="463"/>
              <w:contextualSpacing/>
              <w:rPr>
                <w:rFonts w:ascii="Arial" w:eastAsia="Times New Roman" w:hAnsi="Arial" w:cs="Arial"/>
                <w:color w:val="000000"/>
                <w:sz w:val="12"/>
                <w:szCs w:val="24"/>
                <w:lang w:val="en-ZA"/>
              </w:rPr>
            </w:pPr>
          </w:p>
        </w:tc>
        <w:tc>
          <w:tcPr>
            <w:tcW w:w="709" w:type="dxa"/>
            <w:vAlign w:val="bottom"/>
          </w:tcPr>
          <w:p w:rsidR="00DC382A" w:rsidRPr="003E7331" w:rsidRDefault="00DC382A" w:rsidP="00A44E8E">
            <w:pPr>
              <w:spacing w:after="0" w:line="240" w:lineRule="auto"/>
              <w:jc w:val="right"/>
              <w:rPr>
                <w:rFonts w:ascii="Arial-BoldMT" w:eastAsia="Times New Roman" w:hAnsi="Arial-BoldMT" w:cs="Arial-BoldMT"/>
                <w:b/>
                <w:bCs/>
                <w:sz w:val="12"/>
                <w:szCs w:val="24"/>
                <w:lang w:val="en-ZA"/>
              </w:rPr>
            </w:pPr>
          </w:p>
        </w:tc>
      </w:tr>
      <w:tr w:rsidR="00DC382A" w:rsidRPr="003E7331" w:rsidTr="00A44E8E">
        <w:tc>
          <w:tcPr>
            <w:tcW w:w="9157" w:type="dxa"/>
          </w:tcPr>
          <w:p w:rsidR="00DC382A" w:rsidRPr="003E7331" w:rsidRDefault="00DC382A" w:rsidP="00A44E8E">
            <w:pPr>
              <w:tabs>
                <w:tab w:val="right" w:pos="921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>TOTAL:</w:t>
            </w:r>
            <w:r>
              <w:t xml:space="preserve"> </w:t>
            </w:r>
            <w:r w:rsidRPr="003A3AB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>80</w:t>
            </w:r>
          </w:p>
        </w:tc>
        <w:tc>
          <w:tcPr>
            <w:tcW w:w="709" w:type="dxa"/>
            <w:vAlign w:val="bottom"/>
          </w:tcPr>
          <w:p w:rsidR="00DC382A" w:rsidRPr="003E7331" w:rsidRDefault="00DC382A" w:rsidP="00A44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</w:tr>
    </w:tbl>
    <w:p w:rsidR="00DC382A" w:rsidRPr="001D4B68" w:rsidRDefault="00DC382A" w:rsidP="003E7331">
      <w:pPr>
        <w:spacing w:after="160" w:line="259" w:lineRule="auto"/>
        <w:rPr>
          <w:rFonts w:ascii="Arial" w:hAnsi="Arial" w:cs="Arial"/>
          <w:b/>
        </w:rPr>
      </w:pPr>
    </w:p>
    <w:sectPr w:rsidR="00DC382A" w:rsidRPr="001D4B68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385" w:rsidRDefault="007C4385" w:rsidP="001630F6">
      <w:pPr>
        <w:spacing w:after="0" w:line="240" w:lineRule="auto"/>
      </w:pPr>
      <w:r>
        <w:separator/>
      </w:r>
    </w:p>
  </w:endnote>
  <w:endnote w:type="continuationSeparator" w:id="0">
    <w:p w:rsidR="007C4385" w:rsidRDefault="007C4385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7C4E" w:rsidRDefault="00417C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5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7C4E" w:rsidRDefault="00417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385" w:rsidRDefault="007C4385" w:rsidP="001630F6">
      <w:pPr>
        <w:spacing w:after="0" w:line="240" w:lineRule="auto"/>
      </w:pPr>
      <w:r>
        <w:separator/>
      </w:r>
    </w:p>
  </w:footnote>
  <w:footnote w:type="continuationSeparator" w:id="0">
    <w:p w:rsidR="007C4385" w:rsidRDefault="007C4385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71A49"/>
    <w:multiLevelType w:val="hybridMultilevel"/>
    <w:tmpl w:val="336C3B8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AF0DEB"/>
    <w:multiLevelType w:val="hybridMultilevel"/>
    <w:tmpl w:val="581C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7692D"/>
    <w:multiLevelType w:val="hybridMultilevel"/>
    <w:tmpl w:val="9D38EA8C"/>
    <w:lvl w:ilvl="0" w:tplc="9D1484E4">
      <w:start w:val="40"/>
      <w:numFmt w:val="bullet"/>
      <w:lvlText w:val="-"/>
      <w:lvlJc w:val="left"/>
      <w:pPr>
        <w:ind w:left="814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>
    <w:nsid w:val="267F0111"/>
    <w:multiLevelType w:val="hybridMultilevel"/>
    <w:tmpl w:val="1E2014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5613F"/>
    <w:multiLevelType w:val="hybridMultilevel"/>
    <w:tmpl w:val="12E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42035"/>
    <w:multiLevelType w:val="hybridMultilevel"/>
    <w:tmpl w:val="A364C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53B58"/>
    <w:multiLevelType w:val="hybridMultilevel"/>
    <w:tmpl w:val="5C7A07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115CC"/>
    <w:multiLevelType w:val="hybridMultilevel"/>
    <w:tmpl w:val="70D8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A137A"/>
    <w:multiLevelType w:val="multilevel"/>
    <w:tmpl w:val="BD2E0BA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47A7388"/>
    <w:multiLevelType w:val="hybridMultilevel"/>
    <w:tmpl w:val="E57C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27F54"/>
    <w:multiLevelType w:val="hybridMultilevel"/>
    <w:tmpl w:val="94E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9"/>
  </w:num>
  <w:num w:numId="5">
    <w:abstractNumId w:val="3"/>
  </w:num>
  <w:num w:numId="6">
    <w:abstractNumId w:val="23"/>
  </w:num>
  <w:num w:numId="7">
    <w:abstractNumId w:val="15"/>
  </w:num>
  <w:num w:numId="8">
    <w:abstractNumId w:val="1"/>
  </w:num>
  <w:num w:numId="9">
    <w:abstractNumId w:val="21"/>
  </w:num>
  <w:num w:numId="10">
    <w:abstractNumId w:val="17"/>
  </w:num>
  <w:num w:numId="11">
    <w:abstractNumId w:val="6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0"/>
  </w:num>
  <w:num w:numId="14">
    <w:abstractNumId w:val="5"/>
  </w:num>
  <w:num w:numId="15">
    <w:abstractNumId w:val="22"/>
  </w:num>
  <w:num w:numId="16">
    <w:abstractNumId w:val="18"/>
  </w:num>
  <w:num w:numId="17">
    <w:abstractNumId w:val="11"/>
  </w:num>
  <w:num w:numId="18">
    <w:abstractNumId w:val="16"/>
  </w:num>
  <w:num w:numId="19">
    <w:abstractNumId w:val="2"/>
  </w:num>
  <w:num w:numId="20">
    <w:abstractNumId w:val="4"/>
  </w:num>
  <w:num w:numId="21">
    <w:abstractNumId w:val="19"/>
  </w:num>
  <w:num w:numId="22">
    <w:abstractNumId w:val="14"/>
  </w:num>
  <w:num w:numId="23">
    <w:abstractNumId w:val="8"/>
  </w:num>
  <w:num w:numId="24">
    <w:abstractNumId w:val="12"/>
  </w:num>
  <w:num w:numId="2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16A7"/>
    <w:rsid w:val="000026E7"/>
    <w:rsid w:val="00002E87"/>
    <w:rsid w:val="00002ED7"/>
    <w:rsid w:val="00003D73"/>
    <w:rsid w:val="00012992"/>
    <w:rsid w:val="00022987"/>
    <w:rsid w:val="00026C92"/>
    <w:rsid w:val="000331F6"/>
    <w:rsid w:val="00034A54"/>
    <w:rsid w:val="00037265"/>
    <w:rsid w:val="000410AA"/>
    <w:rsid w:val="00055D64"/>
    <w:rsid w:val="000611E1"/>
    <w:rsid w:val="0006278D"/>
    <w:rsid w:val="00070B41"/>
    <w:rsid w:val="0007241F"/>
    <w:rsid w:val="00075887"/>
    <w:rsid w:val="000777FE"/>
    <w:rsid w:val="000811F1"/>
    <w:rsid w:val="00083BA8"/>
    <w:rsid w:val="000847A9"/>
    <w:rsid w:val="00084EEA"/>
    <w:rsid w:val="00096224"/>
    <w:rsid w:val="000976A6"/>
    <w:rsid w:val="000A2685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79"/>
    <w:rsid w:val="00115CA8"/>
    <w:rsid w:val="00117BD4"/>
    <w:rsid w:val="001221D0"/>
    <w:rsid w:val="00123A67"/>
    <w:rsid w:val="001256C6"/>
    <w:rsid w:val="001259F3"/>
    <w:rsid w:val="001262E6"/>
    <w:rsid w:val="001355FF"/>
    <w:rsid w:val="00135A62"/>
    <w:rsid w:val="001429B0"/>
    <w:rsid w:val="001445DF"/>
    <w:rsid w:val="00154D1F"/>
    <w:rsid w:val="001630F6"/>
    <w:rsid w:val="00165DB0"/>
    <w:rsid w:val="001707DC"/>
    <w:rsid w:val="00171F58"/>
    <w:rsid w:val="00176880"/>
    <w:rsid w:val="00183D65"/>
    <w:rsid w:val="00184BA4"/>
    <w:rsid w:val="00190D66"/>
    <w:rsid w:val="001A772C"/>
    <w:rsid w:val="001D44B4"/>
    <w:rsid w:val="001D4B68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2610A"/>
    <w:rsid w:val="00234556"/>
    <w:rsid w:val="00234F9B"/>
    <w:rsid w:val="00243EDA"/>
    <w:rsid w:val="00245C1C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51DC"/>
    <w:rsid w:val="002A4246"/>
    <w:rsid w:val="002A4ADA"/>
    <w:rsid w:val="002A6E60"/>
    <w:rsid w:val="002A7EB2"/>
    <w:rsid w:val="002B73D7"/>
    <w:rsid w:val="002C5978"/>
    <w:rsid w:val="002C5F48"/>
    <w:rsid w:val="002C735F"/>
    <w:rsid w:val="002E18CF"/>
    <w:rsid w:val="002F021F"/>
    <w:rsid w:val="002F3797"/>
    <w:rsid w:val="002F4CA4"/>
    <w:rsid w:val="002F5350"/>
    <w:rsid w:val="00316C34"/>
    <w:rsid w:val="003276A5"/>
    <w:rsid w:val="00327D7D"/>
    <w:rsid w:val="00331922"/>
    <w:rsid w:val="00340842"/>
    <w:rsid w:val="00344222"/>
    <w:rsid w:val="00346BFF"/>
    <w:rsid w:val="003652B0"/>
    <w:rsid w:val="00365887"/>
    <w:rsid w:val="00374105"/>
    <w:rsid w:val="0037538E"/>
    <w:rsid w:val="00391DA5"/>
    <w:rsid w:val="003A0C96"/>
    <w:rsid w:val="003A3AB8"/>
    <w:rsid w:val="003A3B4D"/>
    <w:rsid w:val="003A6002"/>
    <w:rsid w:val="003B216C"/>
    <w:rsid w:val="003B3C18"/>
    <w:rsid w:val="003C6786"/>
    <w:rsid w:val="003D6D67"/>
    <w:rsid w:val="003E428A"/>
    <w:rsid w:val="003E6651"/>
    <w:rsid w:val="003E7331"/>
    <w:rsid w:val="00404C9E"/>
    <w:rsid w:val="00417C4E"/>
    <w:rsid w:val="00420D05"/>
    <w:rsid w:val="004225D8"/>
    <w:rsid w:val="00423AE1"/>
    <w:rsid w:val="00431D92"/>
    <w:rsid w:val="004361C7"/>
    <w:rsid w:val="004444F1"/>
    <w:rsid w:val="00446B35"/>
    <w:rsid w:val="00457B28"/>
    <w:rsid w:val="00465D64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498D"/>
    <w:rsid w:val="004E5679"/>
    <w:rsid w:val="004E6BB2"/>
    <w:rsid w:val="004E7A5C"/>
    <w:rsid w:val="004F2046"/>
    <w:rsid w:val="004F295A"/>
    <w:rsid w:val="004F64C8"/>
    <w:rsid w:val="00500ADF"/>
    <w:rsid w:val="005020C2"/>
    <w:rsid w:val="00502557"/>
    <w:rsid w:val="0052118D"/>
    <w:rsid w:val="0053144F"/>
    <w:rsid w:val="00532EAF"/>
    <w:rsid w:val="005333BF"/>
    <w:rsid w:val="00534DC9"/>
    <w:rsid w:val="00546D7B"/>
    <w:rsid w:val="00556DDA"/>
    <w:rsid w:val="00560350"/>
    <w:rsid w:val="005618C3"/>
    <w:rsid w:val="00562344"/>
    <w:rsid w:val="00577FB2"/>
    <w:rsid w:val="00580B28"/>
    <w:rsid w:val="00587505"/>
    <w:rsid w:val="005921AC"/>
    <w:rsid w:val="0059301A"/>
    <w:rsid w:val="0059643E"/>
    <w:rsid w:val="005975ED"/>
    <w:rsid w:val="005B289F"/>
    <w:rsid w:val="005B681E"/>
    <w:rsid w:val="005C4F20"/>
    <w:rsid w:val="005C5435"/>
    <w:rsid w:val="005D10C0"/>
    <w:rsid w:val="005D4A17"/>
    <w:rsid w:val="005E02F2"/>
    <w:rsid w:val="005E0758"/>
    <w:rsid w:val="005E34B0"/>
    <w:rsid w:val="005E3D37"/>
    <w:rsid w:val="005E599E"/>
    <w:rsid w:val="005E66D1"/>
    <w:rsid w:val="005E727E"/>
    <w:rsid w:val="005F715E"/>
    <w:rsid w:val="006067A5"/>
    <w:rsid w:val="006150E4"/>
    <w:rsid w:val="006210F3"/>
    <w:rsid w:val="006241E3"/>
    <w:rsid w:val="00626014"/>
    <w:rsid w:val="00634BA1"/>
    <w:rsid w:val="00647685"/>
    <w:rsid w:val="006504E9"/>
    <w:rsid w:val="006509C0"/>
    <w:rsid w:val="0065474E"/>
    <w:rsid w:val="0066374E"/>
    <w:rsid w:val="00672731"/>
    <w:rsid w:val="00677DE7"/>
    <w:rsid w:val="006A05FD"/>
    <w:rsid w:val="006A0669"/>
    <w:rsid w:val="006A3B31"/>
    <w:rsid w:val="006A7C32"/>
    <w:rsid w:val="006C4D74"/>
    <w:rsid w:val="006D2CF6"/>
    <w:rsid w:val="006D2DCB"/>
    <w:rsid w:val="006D65A9"/>
    <w:rsid w:val="006D7B52"/>
    <w:rsid w:val="006E2FE1"/>
    <w:rsid w:val="006E4CF7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60239"/>
    <w:rsid w:val="00764678"/>
    <w:rsid w:val="00766B55"/>
    <w:rsid w:val="0077249B"/>
    <w:rsid w:val="00775F10"/>
    <w:rsid w:val="0078020C"/>
    <w:rsid w:val="0078576C"/>
    <w:rsid w:val="007874B8"/>
    <w:rsid w:val="00792232"/>
    <w:rsid w:val="007A499C"/>
    <w:rsid w:val="007C4385"/>
    <w:rsid w:val="007C6C49"/>
    <w:rsid w:val="007D01AA"/>
    <w:rsid w:val="007D22F6"/>
    <w:rsid w:val="007E0D5B"/>
    <w:rsid w:val="007E3B14"/>
    <w:rsid w:val="007E509C"/>
    <w:rsid w:val="0081054B"/>
    <w:rsid w:val="0081152D"/>
    <w:rsid w:val="00814ED5"/>
    <w:rsid w:val="008176CE"/>
    <w:rsid w:val="008216C2"/>
    <w:rsid w:val="008334E7"/>
    <w:rsid w:val="0084165B"/>
    <w:rsid w:val="00847A28"/>
    <w:rsid w:val="0085407B"/>
    <w:rsid w:val="00855032"/>
    <w:rsid w:val="00856E76"/>
    <w:rsid w:val="0086124D"/>
    <w:rsid w:val="008640D6"/>
    <w:rsid w:val="008659A6"/>
    <w:rsid w:val="00866C3A"/>
    <w:rsid w:val="0086728D"/>
    <w:rsid w:val="008716F5"/>
    <w:rsid w:val="00872DB5"/>
    <w:rsid w:val="0087312D"/>
    <w:rsid w:val="00875756"/>
    <w:rsid w:val="008776FB"/>
    <w:rsid w:val="00885C51"/>
    <w:rsid w:val="00887CF8"/>
    <w:rsid w:val="008949AA"/>
    <w:rsid w:val="008A041D"/>
    <w:rsid w:val="008A069D"/>
    <w:rsid w:val="008A0FCF"/>
    <w:rsid w:val="008C47EF"/>
    <w:rsid w:val="008C4B46"/>
    <w:rsid w:val="008C63AC"/>
    <w:rsid w:val="008C6F06"/>
    <w:rsid w:val="008D0025"/>
    <w:rsid w:val="008D487F"/>
    <w:rsid w:val="008E2340"/>
    <w:rsid w:val="008E4756"/>
    <w:rsid w:val="008E6FC7"/>
    <w:rsid w:val="009126EC"/>
    <w:rsid w:val="0091286F"/>
    <w:rsid w:val="00916272"/>
    <w:rsid w:val="00916662"/>
    <w:rsid w:val="009171CC"/>
    <w:rsid w:val="00921771"/>
    <w:rsid w:val="00925F21"/>
    <w:rsid w:val="00934043"/>
    <w:rsid w:val="00936152"/>
    <w:rsid w:val="009418D1"/>
    <w:rsid w:val="00944786"/>
    <w:rsid w:val="00947F75"/>
    <w:rsid w:val="00953ABB"/>
    <w:rsid w:val="00956792"/>
    <w:rsid w:val="00974ECA"/>
    <w:rsid w:val="0098167F"/>
    <w:rsid w:val="0098585D"/>
    <w:rsid w:val="009927E1"/>
    <w:rsid w:val="009A31DB"/>
    <w:rsid w:val="009C0383"/>
    <w:rsid w:val="009C07D5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77076"/>
    <w:rsid w:val="00A91445"/>
    <w:rsid w:val="00AA07EC"/>
    <w:rsid w:val="00AA53CC"/>
    <w:rsid w:val="00AB1393"/>
    <w:rsid w:val="00AD36BC"/>
    <w:rsid w:val="00AD591D"/>
    <w:rsid w:val="00AE1E34"/>
    <w:rsid w:val="00AE26A9"/>
    <w:rsid w:val="00AE2F4A"/>
    <w:rsid w:val="00AE4C15"/>
    <w:rsid w:val="00AF0755"/>
    <w:rsid w:val="00AF2543"/>
    <w:rsid w:val="00AF3B13"/>
    <w:rsid w:val="00B00BB2"/>
    <w:rsid w:val="00B1450B"/>
    <w:rsid w:val="00B15906"/>
    <w:rsid w:val="00B16B7A"/>
    <w:rsid w:val="00B17131"/>
    <w:rsid w:val="00B25E50"/>
    <w:rsid w:val="00B27A92"/>
    <w:rsid w:val="00B40AE7"/>
    <w:rsid w:val="00B40C51"/>
    <w:rsid w:val="00B411C3"/>
    <w:rsid w:val="00B55E7B"/>
    <w:rsid w:val="00B605DE"/>
    <w:rsid w:val="00B625AA"/>
    <w:rsid w:val="00B6544B"/>
    <w:rsid w:val="00B75359"/>
    <w:rsid w:val="00B756A1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713D8"/>
    <w:rsid w:val="00C71B71"/>
    <w:rsid w:val="00C74B56"/>
    <w:rsid w:val="00C8416D"/>
    <w:rsid w:val="00CC017D"/>
    <w:rsid w:val="00CC01CB"/>
    <w:rsid w:val="00CC5DCE"/>
    <w:rsid w:val="00CD2564"/>
    <w:rsid w:val="00CD364A"/>
    <w:rsid w:val="00CE45D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1712"/>
    <w:rsid w:val="00D846C4"/>
    <w:rsid w:val="00D97FE9"/>
    <w:rsid w:val="00DA0240"/>
    <w:rsid w:val="00DA6D07"/>
    <w:rsid w:val="00DB06A9"/>
    <w:rsid w:val="00DB30BF"/>
    <w:rsid w:val="00DC1BBA"/>
    <w:rsid w:val="00DC382A"/>
    <w:rsid w:val="00DC57DA"/>
    <w:rsid w:val="00DD51BE"/>
    <w:rsid w:val="00DD7697"/>
    <w:rsid w:val="00DE2324"/>
    <w:rsid w:val="00DE2353"/>
    <w:rsid w:val="00DE2436"/>
    <w:rsid w:val="00DE2FD3"/>
    <w:rsid w:val="00DE5C0F"/>
    <w:rsid w:val="00DF6E9A"/>
    <w:rsid w:val="00E041D3"/>
    <w:rsid w:val="00E13735"/>
    <w:rsid w:val="00E23858"/>
    <w:rsid w:val="00E23B60"/>
    <w:rsid w:val="00E324DF"/>
    <w:rsid w:val="00E418C0"/>
    <w:rsid w:val="00E45B92"/>
    <w:rsid w:val="00E71FB8"/>
    <w:rsid w:val="00E738ED"/>
    <w:rsid w:val="00E74E15"/>
    <w:rsid w:val="00E74F1E"/>
    <w:rsid w:val="00E84428"/>
    <w:rsid w:val="00E902E3"/>
    <w:rsid w:val="00EA2B56"/>
    <w:rsid w:val="00EC1B02"/>
    <w:rsid w:val="00ED5470"/>
    <w:rsid w:val="00ED586D"/>
    <w:rsid w:val="00ED6FE2"/>
    <w:rsid w:val="00EE3C95"/>
    <w:rsid w:val="00EE463E"/>
    <w:rsid w:val="00EF783B"/>
    <w:rsid w:val="00F1020E"/>
    <w:rsid w:val="00F2715A"/>
    <w:rsid w:val="00F33426"/>
    <w:rsid w:val="00F3436C"/>
    <w:rsid w:val="00F40E1F"/>
    <w:rsid w:val="00F4167D"/>
    <w:rsid w:val="00F42AB9"/>
    <w:rsid w:val="00F42AF9"/>
    <w:rsid w:val="00F43A86"/>
    <w:rsid w:val="00F455F2"/>
    <w:rsid w:val="00F56971"/>
    <w:rsid w:val="00F87DEC"/>
    <w:rsid w:val="00F91988"/>
    <w:rsid w:val="00F976E8"/>
    <w:rsid w:val="00F97756"/>
    <w:rsid w:val="00FA30C2"/>
    <w:rsid w:val="00FA3D27"/>
    <w:rsid w:val="00FA4574"/>
    <w:rsid w:val="00FB0EC1"/>
    <w:rsid w:val="00FB36EC"/>
    <w:rsid w:val="00FB551F"/>
    <w:rsid w:val="00FB55F2"/>
    <w:rsid w:val="00FC0D51"/>
    <w:rsid w:val="00FD0B9A"/>
    <w:rsid w:val="00FD13AC"/>
    <w:rsid w:val="00FD1A11"/>
    <w:rsid w:val="00FD3DD0"/>
    <w:rsid w:val="00FD452B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CD37D-45F2-4B99-BE4E-559270B2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2020-04-01T12:00:00Z</cp:lastPrinted>
  <dcterms:created xsi:type="dcterms:W3CDTF">2020-04-20T10:42:00Z</dcterms:created>
  <dcterms:modified xsi:type="dcterms:W3CDTF">2020-04-20T10:42:00Z</dcterms:modified>
</cp:coreProperties>
</file>