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792" w:rsidRPr="00340905" w:rsidRDefault="007C0792" w:rsidP="007C0792">
      <w:pPr>
        <w:pStyle w:val="NoSpacing"/>
        <w:ind w:left="360"/>
        <w:jc w:val="center"/>
        <w:rPr>
          <w:rFonts w:ascii="Arial" w:hAnsi="Arial" w:cs="Arial"/>
          <w:b/>
          <w:sz w:val="22"/>
          <w:szCs w:val="22"/>
        </w:rPr>
      </w:pPr>
      <w:r w:rsidRPr="00340905">
        <w:rPr>
          <w:rFonts w:ascii="Arial" w:hAnsi="Arial" w:cs="Arial"/>
          <w:b/>
          <w:noProof/>
          <w:sz w:val="18"/>
          <w:szCs w:val="18"/>
        </w:rPr>
        <w:drawing>
          <wp:anchor distT="0" distB="0" distL="114300" distR="114300" simplePos="0" relativeHeight="251661312" behindDoc="0" locked="0" layoutInCell="1" allowOverlap="1" wp14:anchorId="616EE70E" wp14:editId="76A2F347">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C02060" w:rsidRPr="00340905">
        <w:rPr>
          <w:rFonts w:ascii="Arial" w:hAnsi="Arial" w:cs="Arial"/>
          <w:b/>
          <w:sz w:val="22"/>
          <w:szCs w:val="22"/>
        </w:rPr>
        <w:t>JOB PROFILE</w:t>
      </w:r>
    </w:p>
    <w:p w:rsidR="00612C60" w:rsidRPr="00340905"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340905" w:rsidTr="00F701A0">
        <w:trPr>
          <w:trHeight w:val="306"/>
        </w:trPr>
        <w:tc>
          <w:tcPr>
            <w:tcW w:w="11070" w:type="dxa"/>
            <w:shd w:val="clear" w:color="auto" w:fill="D9D9D9"/>
          </w:tcPr>
          <w:p w:rsidR="00612C60" w:rsidRPr="00340905" w:rsidRDefault="00612C60" w:rsidP="00612C60">
            <w:pPr>
              <w:keepNext/>
              <w:spacing w:after="0" w:line="240" w:lineRule="auto"/>
              <w:ind w:left="720" w:hanging="720"/>
              <w:outlineLvl w:val="0"/>
              <w:rPr>
                <w:rFonts w:ascii="Arial" w:eastAsia="Times New Roman" w:hAnsi="Arial" w:cs="Arial"/>
                <w:b/>
                <w:color w:val="8DB3E2"/>
                <w:sz w:val="24"/>
                <w:szCs w:val="24"/>
              </w:rPr>
            </w:pPr>
            <w:r w:rsidRPr="00340905">
              <w:rPr>
                <w:rFonts w:ascii="Arial" w:eastAsia="Times New Roman" w:hAnsi="Arial" w:cs="Arial"/>
                <w:b/>
                <w:bCs/>
                <w:sz w:val="24"/>
                <w:szCs w:val="24"/>
              </w:rPr>
              <w:t>A. JOB INFORMATION</w:t>
            </w:r>
          </w:p>
        </w:tc>
      </w:tr>
    </w:tbl>
    <w:p w:rsidR="00612C60" w:rsidRPr="00340905"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rsidR="00612C60" w:rsidRPr="00340905"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340905" w:rsidTr="00F701A0">
        <w:trPr>
          <w:trHeight w:val="350"/>
        </w:trPr>
        <w:tc>
          <w:tcPr>
            <w:tcW w:w="3708" w:type="dxa"/>
          </w:tcPr>
          <w:p w:rsidR="00612C60" w:rsidRPr="00340905" w:rsidRDefault="00612C60" w:rsidP="00612C60">
            <w:pPr>
              <w:spacing w:after="0"/>
              <w:rPr>
                <w:rFonts w:ascii="Arial" w:eastAsia="Times New Roman" w:hAnsi="Arial" w:cs="Arial"/>
                <w:b/>
                <w:sz w:val="24"/>
                <w:szCs w:val="24"/>
                <w:lang w:val="en-US"/>
              </w:rPr>
            </w:pPr>
            <w:r w:rsidRPr="00340905">
              <w:rPr>
                <w:rFonts w:ascii="Arial" w:eastAsia="Times New Roman" w:hAnsi="Arial" w:cs="Arial"/>
                <w:b/>
                <w:sz w:val="24"/>
                <w:szCs w:val="24"/>
                <w:lang w:val="en-US"/>
              </w:rPr>
              <w:t>POST HOLDER</w:t>
            </w:r>
          </w:p>
        </w:tc>
        <w:tc>
          <w:tcPr>
            <w:tcW w:w="7362" w:type="dxa"/>
            <w:vAlign w:val="center"/>
          </w:tcPr>
          <w:p w:rsidR="00612C60" w:rsidRPr="00340905" w:rsidRDefault="00612C60" w:rsidP="00612C60">
            <w:pPr>
              <w:widowControl w:val="0"/>
              <w:spacing w:after="0"/>
              <w:jc w:val="both"/>
              <w:rPr>
                <w:rFonts w:ascii="Arial" w:eastAsia="Times New Roman" w:hAnsi="Arial" w:cs="Arial"/>
                <w:sz w:val="24"/>
                <w:szCs w:val="24"/>
                <w:lang w:val="en-US"/>
              </w:rPr>
            </w:pPr>
          </w:p>
        </w:tc>
      </w:tr>
      <w:tr w:rsidR="00612C60" w:rsidRPr="00340905" w:rsidTr="00F701A0">
        <w:trPr>
          <w:trHeight w:val="350"/>
        </w:trPr>
        <w:tc>
          <w:tcPr>
            <w:tcW w:w="3708" w:type="dxa"/>
          </w:tcPr>
          <w:p w:rsidR="00612C60" w:rsidRPr="00340905" w:rsidRDefault="00612C60" w:rsidP="00612C60">
            <w:pPr>
              <w:widowControl w:val="0"/>
              <w:spacing w:after="0"/>
              <w:rPr>
                <w:rFonts w:ascii="Arial" w:eastAsia="Times New Roman" w:hAnsi="Arial" w:cs="Arial"/>
                <w:b/>
                <w:sz w:val="24"/>
                <w:szCs w:val="24"/>
                <w:lang w:val="en-US"/>
              </w:rPr>
            </w:pPr>
            <w:r w:rsidRPr="00340905">
              <w:rPr>
                <w:rFonts w:ascii="Arial" w:eastAsia="Times New Roman" w:hAnsi="Arial" w:cs="Arial"/>
                <w:b/>
                <w:sz w:val="24"/>
                <w:szCs w:val="24"/>
              </w:rPr>
              <w:t xml:space="preserve">PERSAL NUMBER                      </w:t>
            </w:r>
          </w:p>
        </w:tc>
        <w:tc>
          <w:tcPr>
            <w:tcW w:w="7362" w:type="dxa"/>
            <w:vAlign w:val="center"/>
          </w:tcPr>
          <w:p w:rsidR="00612C60" w:rsidRPr="00340905"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340905" w:rsidTr="00F701A0">
        <w:trPr>
          <w:trHeight w:val="350"/>
        </w:trPr>
        <w:tc>
          <w:tcPr>
            <w:tcW w:w="3708" w:type="dxa"/>
          </w:tcPr>
          <w:p w:rsidR="00612C60" w:rsidRPr="00340905" w:rsidRDefault="00612C60" w:rsidP="00612C60">
            <w:pPr>
              <w:widowControl w:val="0"/>
              <w:spacing w:after="0"/>
              <w:rPr>
                <w:rFonts w:ascii="Arial" w:eastAsia="Times New Roman" w:hAnsi="Arial" w:cs="Arial"/>
                <w:b/>
                <w:sz w:val="24"/>
                <w:szCs w:val="24"/>
                <w:lang w:val="en-US"/>
              </w:rPr>
            </w:pPr>
            <w:r w:rsidRPr="00340905">
              <w:rPr>
                <w:rFonts w:ascii="Arial" w:eastAsia="Times New Roman" w:hAnsi="Arial" w:cs="Arial"/>
                <w:b/>
                <w:color w:val="000000"/>
                <w:sz w:val="24"/>
                <w:szCs w:val="24"/>
              </w:rPr>
              <w:t>JOB TITLE</w:t>
            </w:r>
          </w:p>
        </w:tc>
        <w:tc>
          <w:tcPr>
            <w:tcW w:w="7362" w:type="dxa"/>
            <w:vAlign w:val="center"/>
          </w:tcPr>
          <w:p w:rsidR="00612C60" w:rsidRPr="00340905" w:rsidRDefault="00A930A0" w:rsidP="00E738AC">
            <w:pPr>
              <w:spacing w:after="0" w:line="240" w:lineRule="auto"/>
              <w:rPr>
                <w:rFonts w:ascii="Arial" w:eastAsia="Times New Roman" w:hAnsi="Arial" w:cs="Arial"/>
                <w:sz w:val="24"/>
                <w:szCs w:val="24"/>
                <w:lang w:val="en-GB"/>
              </w:rPr>
            </w:pPr>
            <w:r w:rsidRPr="00340905">
              <w:rPr>
                <w:rFonts w:ascii="Arial" w:eastAsia="Times New Roman" w:hAnsi="Arial" w:cs="Arial"/>
                <w:sz w:val="24"/>
                <w:szCs w:val="24"/>
                <w:lang w:val="en-GB"/>
              </w:rPr>
              <w:t xml:space="preserve"> </w:t>
            </w:r>
            <w:r w:rsidR="00B93C47" w:rsidRPr="00340905">
              <w:rPr>
                <w:rFonts w:ascii="Arial" w:eastAsia="Times New Roman" w:hAnsi="Arial" w:cs="Arial"/>
                <w:sz w:val="24"/>
                <w:szCs w:val="24"/>
                <w:lang w:val="en-GB"/>
              </w:rPr>
              <w:t>DEPUTY</w:t>
            </w:r>
            <w:r w:rsidR="00AD13DA" w:rsidRPr="00340905">
              <w:rPr>
                <w:rFonts w:ascii="Arial" w:eastAsia="Times New Roman" w:hAnsi="Arial" w:cs="Arial"/>
                <w:sz w:val="24"/>
                <w:szCs w:val="24"/>
                <w:lang w:val="en-GB"/>
              </w:rPr>
              <w:t xml:space="preserve"> DIRECTOR</w:t>
            </w:r>
            <w:r w:rsidR="00345C11" w:rsidRPr="00340905">
              <w:rPr>
                <w:rFonts w:ascii="Arial" w:eastAsia="Times New Roman" w:hAnsi="Arial" w:cs="Arial"/>
                <w:sz w:val="24"/>
                <w:szCs w:val="24"/>
                <w:lang w:val="en-GB"/>
              </w:rPr>
              <w:t>:</w:t>
            </w:r>
            <w:r w:rsidR="00AD13DA" w:rsidRPr="00340905">
              <w:rPr>
                <w:rFonts w:ascii="Arial" w:eastAsia="Times New Roman" w:hAnsi="Arial" w:cs="Arial"/>
                <w:sz w:val="24"/>
                <w:szCs w:val="24"/>
                <w:lang w:val="en-GB"/>
              </w:rPr>
              <w:t xml:space="preserve"> </w:t>
            </w:r>
            <w:r w:rsidR="00417C34">
              <w:rPr>
                <w:rFonts w:ascii="Arial" w:eastAsia="Times New Roman" w:hAnsi="Arial" w:cs="Arial"/>
                <w:sz w:val="24"/>
                <w:szCs w:val="24"/>
                <w:lang w:val="en-GB"/>
              </w:rPr>
              <w:t>SUPPLY CHAIN MANAGEMENT AND ICT</w:t>
            </w:r>
          </w:p>
        </w:tc>
      </w:tr>
      <w:tr w:rsidR="00612C60" w:rsidRPr="00340905" w:rsidTr="00F701A0">
        <w:trPr>
          <w:trHeight w:val="350"/>
        </w:trPr>
        <w:tc>
          <w:tcPr>
            <w:tcW w:w="3708" w:type="dxa"/>
          </w:tcPr>
          <w:p w:rsidR="00612C60" w:rsidRPr="00340905" w:rsidRDefault="00612C60" w:rsidP="00612C60">
            <w:pPr>
              <w:widowControl w:val="0"/>
              <w:spacing w:after="0"/>
              <w:rPr>
                <w:rFonts w:ascii="Arial" w:eastAsia="Times New Roman" w:hAnsi="Arial" w:cs="Arial"/>
                <w:b/>
                <w:sz w:val="24"/>
                <w:szCs w:val="24"/>
                <w:lang w:val="en-US"/>
              </w:rPr>
            </w:pPr>
            <w:r w:rsidRPr="00340905">
              <w:rPr>
                <w:rFonts w:ascii="Arial" w:eastAsia="Times New Roman" w:hAnsi="Arial" w:cs="Arial"/>
                <w:b/>
                <w:sz w:val="24"/>
                <w:szCs w:val="24"/>
                <w:lang w:val="en-US"/>
              </w:rPr>
              <w:t>CORE</w:t>
            </w:r>
          </w:p>
        </w:tc>
        <w:tc>
          <w:tcPr>
            <w:tcW w:w="7362" w:type="dxa"/>
            <w:vAlign w:val="center"/>
          </w:tcPr>
          <w:p w:rsidR="00612C60" w:rsidRPr="00340905" w:rsidRDefault="00612C60" w:rsidP="00612C60">
            <w:pPr>
              <w:widowControl w:val="0"/>
              <w:spacing w:after="0"/>
              <w:jc w:val="both"/>
              <w:rPr>
                <w:rFonts w:ascii="Arial" w:eastAsia="Times New Roman" w:hAnsi="Arial" w:cs="Arial"/>
                <w:sz w:val="24"/>
                <w:szCs w:val="24"/>
                <w:lang w:val="en-US"/>
              </w:rPr>
            </w:pPr>
          </w:p>
        </w:tc>
      </w:tr>
      <w:tr w:rsidR="00612C60" w:rsidRPr="00340905" w:rsidTr="00F701A0">
        <w:trPr>
          <w:trHeight w:val="350"/>
        </w:trPr>
        <w:tc>
          <w:tcPr>
            <w:tcW w:w="3708" w:type="dxa"/>
          </w:tcPr>
          <w:p w:rsidR="00612C60" w:rsidRPr="00340905" w:rsidRDefault="00612C60" w:rsidP="00612C60">
            <w:pPr>
              <w:widowControl w:val="0"/>
              <w:spacing w:after="0"/>
              <w:rPr>
                <w:rFonts w:ascii="Arial" w:eastAsia="Times New Roman" w:hAnsi="Arial" w:cs="Arial"/>
                <w:b/>
                <w:sz w:val="24"/>
                <w:szCs w:val="24"/>
                <w:lang w:val="en-US"/>
              </w:rPr>
            </w:pPr>
            <w:r w:rsidRPr="00340905">
              <w:rPr>
                <w:rFonts w:ascii="Arial" w:eastAsia="Times New Roman" w:hAnsi="Arial" w:cs="Arial"/>
                <w:b/>
                <w:color w:val="000000"/>
                <w:sz w:val="24"/>
                <w:szCs w:val="24"/>
              </w:rPr>
              <w:t>CORE CODE</w:t>
            </w:r>
          </w:p>
        </w:tc>
        <w:tc>
          <w:tcPr>
            <w:tcW w:w="7362" w:type="dxa"/>
            <w:vAlign w:val="center"/>
          </w:tcPr>
          <w:p w:rsidR="00612C60" w:rsidRPr="00340905" w:rsidRDefault="00612C60" w:rsidP="00612C60">
            <w:pPr>
              <w:widowControl w:val="0"/>
              <w:spacing w:after="0"/>
              <w:jc w:val="both"/>
              <w:rPr>
                <w:rFonts w:ascii="Arial" w:eastAsia="Times New Roman" w:hAnsi="Arial" w:cs="Arial"/>
                <w:sz w:val="24"/>
                <w:szCs w:val="24"/>
                <w:lang w:val="en-US"/>
              </w:rPr>
            </w:pPr>
          </w:p>
        </w:tc>
      </w:tr>
      <w:tr w:rsidR="00612C60" w:rsidRPr="00340905" w:rsidTr="00F701A0">
        <w:trPr>
          <w:trHeight w:val="713"/>
        </w:trPr>
        <w:tc>
          <w:tcPr>
            <w:tcW w:w="3708" w:type="dxa"/>
          </w:tcPr>
          <w:p w:rsidR="00612C60" w:rsidRPr="00340905" w:rsidRDefault="00612C60" w:rsidP="00612C60">
            <w:pPr>
              <w:widowControl w:val="0"/>
              <w:spacing w:after="0"/>
              <w:rPr>
                <w:rFonts w:ascii="Arial" w:eastAsia="Times New Roman" w:hAnsi="Arial" w:cs="Arial"/>
                <w:b/>
                <w:sz w:val="24"/>
                <w:szCs w:val="24"/>
                <w:lang w:val="en-US"/>
              </w:rPr>
            </w:pPr>
            <w:r w:rsidRPr="00340905">
              <w:rPr>
                <w:rFonts w:ascii="Arial" w:eastAsia="Times New Roman" w:hAnsi="Arial" w:cs="Arial"/>
                <w:b/>
                <w:color w:val="000000"/>
                <w:sz w:val="24"/>
                <w:szCs w:val="24"/>
              </w:rPr>
              <w:t>POST LEVEL</w:t>
            </w:r>
          </w:p>
        </w:tc>
        <w:tc>
          <w:tcPr>
            <w:tcW w:w="7362" w:type="dxa"/>
            <w:vAlign w:val="center"/>
          </w:tcPr>
          <w:p w:rsidR="00612C60" w:rsidRPr="00340905" w:rsidRDefault="00612C60" w:rsidP="00612C60">
            <w:pPr>
              <w:spacing w:after="0" w:line="240" w:lineRule="auto"/>
              <w:rPr>
                <w:rFonts w:ascii="Arial" w:eastAsia="Times New Roman" w:hAnsi="Arial" w:cs="Arial"/>
                <w:sz w:val="24"/>
                <w:szCs w:val="24"/>
                <w:lang w:val="en-US"/>
              </w:rPr>
            </w:pPr>
            <w:r w:rsidRPr="00340905">
              <w:rPr>
                <w:rFonts w:ascii="Arial" w:eastAsia="Times New Roman" w:hAnsi="Arial" w:cs="Arial"/>
                <w:sz w:val="24"/>
                <w:szCs w:val="24"/>
                <w:lang w:val="en-US"/>
              </w:rPr>
              <w:t xml:space="preserve">TO </w:t>
            </w:r>
            <w:r w:rsidR="00345C11" w:rsidRPr="00340905">
              <w:rPr>
                <w:rFonts w:ascii="Arial" w:eastAsia="Times New Roman" w:hAnsi="Arial" w:cs="Arial"/>
                <w:sz w:val="24"/>
                <w:szCs w:val="24"/>
                <w:lang w:val="en-US"/>
              </w:rPr>
              <w:t xml:space="preserve">BE </w:t>
            </w:r>
            <w:r w:rsidRPr="00340905">
              <w:rPr>
                <w:rFonts w:ascii="Arial" w:eastAsia="Times New Roman" w:hAnsi="Arial" w:cs="Arial"/>
                <w:sz w:val="24"/>
                <w:szCs w:val="24"/>
                <w:lang w:val="en-US"/>
              </w:rPr>
              <w:t>DETERMINED BY JOB EVALUATION</w:t>
            </w:r>
          </w:p>
        </w:tc>
      </w:tr>
      <w:tr w:rsidR="00612C60" w:rsidRPr="00340905" w:rsidTr="00F701A0">
        <w:tc>
          <w:tcPr>
            <w:tcW w:w="3708" w:type="dxa"/>
          </w:tcPr>
          <w:p w:rsidR="00612C60" w:rsidRPr="00340905" w:rsidRDefault="00612C60" w:rsidP="00612C60">
            <w:pPr>
              <w:widowControl w:val="0"/>
              <w:spacing w:after="0"/>
              <w:rPr>
                <w:rFonts w:ascii="Arial" w:eastAsia="Times New Roman" w:hAnsi="Arial" w:cs="Arial"/>
                <w:b/>
                <w:sz w:val="24"/>
                <w:szCs w:val="24"/>
                <w:lang w:val="en-US"/>
              </w:rPr>
            </w:pPr>
            <w:r w:rsidRPr="00340905">
              <w:rPr>
                <w:rFonts w:ascii="Arial" w:eastAsia="Times New Roman" w:hAnsi="Arial" w:cs="Arial"/>
                <w:b/>
                <w:color w:val="000000"/>
                <w:sz w:val="24"/>
                <w:szCs w:val="24"/>
              </w:rPr>
              <w:t>LOCATION</w:t>
            </w:r>
          </w:p>
        </w:tc>
        <w:tc>
          <w:tcPr>
            <w:tcW w:w="7362" w:type="dxa"/>
            <w:vAlign w:val="center"/>
          </w:tcPr>
          <w:p w:rsidR="00612C60" w:rsidRPr="00340905" w:rsidRDefault="00612C60" w:rsidP="00612C60">
            <w:pPr>
              <w:widowControl w:val="0"/>
              <w:spacing w:after="0"/>
              <w:jc w:val="both"/>
              <w:rPr>
                <w:rFonts w:ascii="Arial" w:eastAsia="Times New Roman" w:hAnsi="Arial" w:cs="Arial"/>
                <w:sz w:val="24"/>
                <w:szCs w:val="24"/>
                <w:lang w:val="en-US"/>
              </w:rPr>
            </w:pPr>
          </w:p>
        </w:tc>
      </w:tr>
      <w:tr w:rsidR="00612C60" w:rsidRPr="00340905" w:rsidTr="00F701A0">
        <w:tc>
          <w:tcPr>
            <w:tcW w:w="3708" w:type="dxa"/>
          </w:tcPr>
          <w:p w:rsidR="00612C60" w:rsidRPr="00340905" w:rsidRDefault="00612C60" w:rsidP="00612C60">
            <w:pPr>
              <w:widowControl w:val="0"/>
              <w:spacing w:after="0"/>
              <w:rPr>
                <w:rFonts w:ascii="Arial" w:eastAsia="Times New Roman" w:hAnsi="Arial" w:cs="Arial"/>
                <w:b/>
                <w:sz w:val="24"/>
                <w:szCs w:val="24"/>
                <w:lang w:val="en-US"/>
              </w:rPr>
            </w:pPr>
            <w:r w:rsidRPr="00340905">
              <w:rPr>
                <w:rFonts w:ascii="Arial" w:eastAsia="Times New Roman" w:hAnsi="Arial" w:cs="Arial"/>
                <w:b/>
                <w:sz w:val="24"/>
                <w:szCs w:val="24"/>
              </w:rPr>
              <w:t>COMPONENT</w:t>
            </w:r>
          </w:p>
        </w:tc>
        <w:tc>
          <w:tcPr>
            <w:tcW w:w="7362" w:type="dxa"/>
            <w:vAlign w:val="center"/>
          </w:tcPr>
          <w:p w:rsidR="00612C60" w:rsidRPr="00340905" w:rsidRDefault="00417C34" w:rsidP="0008064B">
            <w:pPr>
              <w:spacing w:after="0" w:line="240" w:lineRule="auto"/>
              <w:rPr>
                <w:rFonts w:ascii="Arial" w:eastAsia="Times New Roman" w:hAnsi="Arial" w:cs="Arial"/>
                <w:sz w:val="24"/>
                <w:szCs w:val="24"/>
              </w:rPr>
            </w:pPr>
            <w:r>
              <w:rPr>
                <w:rFonts w:ascii="Arial" w:eastAsia="Times New Roman" w:hAnsi="Arial" w:cs="Arial"/>
                <w:sz w:val="24"/>
                <w:szCs w:val="24"/>
                <w:lang w:val="en-GB"/>
              </w:rPr>
              <w:t>SUPPLY CHAIN MANAGEMENT AND ICT</w:t>
            </w:r>
          </w:p>
        </w:tc>
      </w:tr>
      <w:tr w:rsidR="00612C60" w:rsidRPr="00340905" w:rsidTr="00F701A0">
        <w:trPr>
          <w:trHeight w:val="428"/>
        </w:trPr>
        <w:tc>
          <w:tcPr>
            <w:tcW w:w="3708" w:type="dxa"/>
          </w:tcPr>
          <w:p w:rsidR="00612C60" w:rsidRPr="00340905" w:rsidRDefault="00612C60" w:rsidP="00612C60">
            <w:pPr>
              <w:widowControl w:val="0"/>
              <w:spacing w:after="0"/>
              <w:rPr>
                <w:rFonts w:ascii="Arial" w:eastAsia="Times New Roman" w:hAnsi="Arial" w:cs="Arial"/>
                <w:b/>
                <w:sz w:val="24"/>
                <w:szCs w:val="24"/>
                <w:lang w:val="en-US"/>
              </w:rPr>
            </w:pPr>
            <w:r w:rsidRPr="00340905">
              <w:rPr>
                <w:rFonts w:ascii="Arial" w:eastAsia="Times New Roman" w:hAnsi="Arial" w:cs="Arial"/>
                <w:b/>
                <w:color w:val="000000"/>
                <w:sz w:val="24"/>
                <w:szCs w:val="24"/>
              </w:rPr>
              <w:t>DATE</w:t>
            </w:r>
          </w:p>
        </w:tc>
        <w:tc>
          <w:tcPr>
            <w:tcW w:w="7362" w:type="dxa"/>
            <w:vAlign w:val="center"/>
          </w:tcPr>
          <w:p w:rsidR="00612C60" w:rsidRPr="00340905" w:rsidRDefault="00612C60" w:rsidP="00612C60">
            <w:pPr>
              <w:spacing w:after="0" w:line="240" w:lineRule="auto"/>
              <w:rPr>
                <w:rFonts w:ascii="Arial" w:eastAsia="Times New Roman" w:hAnsi="Arial" w:cs="Arial"/>
                <w:sz w:val="24"/>
                <w:szCs w:val="24"/>
                <w:lang w:val="en-US"/>
              </w:rPr>
            </w:pPr>
          </w:p>
        </w:tc>
      </w:tr>
      <w:tr w:rsidR="00612C60" w:rsidRPr="00340905" w:rsidTr="00F701A0">
        <w:trPr>
          <w:trHeight w:val="365"/>
        </w:trPr>
        <w:tc>
          <w:tcPr>
            <w:tcW w:w="3708" w:type="dxa"/>
          </w:tcPr>
          <w:p w:rsidR="00612C60" w:rsidRPr="00340905" w:rsidRDefault="00612C60" w:rsidP="00612C60">
            <w:pPr>
              <w:widowControl w:val="0"/>
              <w:spacing w:after="0"/>
              <w:rPr>
                <w:rFonts w:ascii="Arial" w:eastAsia="Times New Roman" w:hAnsi="Arial" w:cs="Arial"/>
                <w:b/>
                <w:sz w:val="24"/>
                <w:szCs w:val="24"/>
                <w:lang w:val="en-US"/>
              </w:rPr>
            </w:pPr>
            <w:r w:rsidRPr="00340905">
              <w:rPr>
                <w:rFonts w:ascii="Arial" w:eastAsia="Times New Roman" w:hAnsi="Arial" w:cs="Arial"/>
                <w:b/>
                <w:sz w:val="24"/>
                <w:szCs w:val="24"/>
              </w:rPr>
              <w:t>POSTS REPORTS TO</w:t>
            </w:r>
          </w:p>
        </w:tc>
        <w:tc>
          <w:tcPr>
            <w:tcW w:w="7362" w:type="dxa"/>
            <w:vAlign w:val="center"/>
          </w:tcPr>
          <w:p w:rsidR="00612C60" w:rsidRPr="00340905" w:rsidRDefault="00324F94" w:rsidP="001D1C06">
            <w:pPr>
              <w:spacing w:after="0" w:line="240" w:lineRule="auto"/>
              <w:rPr>
                <w:rFonts w:ascii="Arial" w:eastAsia="Times New Roman" w:hAnsi="Arial" w:cs="Arial"/>
                <w:sz w:val="24"/>
                <w:szCs w:val="24"/>
                <w:lang w:val="en-US"/>
              </w:rPr>
            </w:pPr>
            <w:r w:rsidRPr="00340905">
              <w:rPr>
                <w:rFonts w:ascii="Arial" w:eastAsia="Times New Roman" w:hAnsi="Arial" w:cs="Arial"/>
                <w:sz w:val="24"/>
                <w:szCs w:val="24"/>
                <w:lang w:val="en-US"/>
              </w:rPr>
              <w:t>DIERCTOR</w:t>
            </w:r>
            <w:r w:rsidR="00417C34">
              <w:rPr>
                <w:rFonts w:ascii="Arial" w:eastAsia="Times New Roman" w:hAnsi="Arial" w:cs="Arial"/>
                <w:sz w:val="24"/>
                <w:szCs w:val="24"/>
                <w:lang w:val="en-US"/>
              </w:rPr>
              <w:t>- EDUCATION DISTRICT OFFICE</w:t>
            </w:r>
          </w:p>
        </w:tc>
      </w:tr>
    </w:tbl>
    <w:p w:rsidR="00612C60" w:rsidRPr="00340905"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340905" w:rsidTr="00F701A0">
        <w:trPr>
          <w:trHeight w:val="263"/>
        </w:trPr>
        <w:tc>
          <w:tcPr>
            <w:tcW w:w="11088" w:type="dxa"/>
            <w:shd w:val="clear" w:color="auto" w:fill="D9D9D9"/>
          </w:tcPr>
          <w:p w:rsidR="00612C60" w:rsidRPr="00340905" w:rsidRDefault="00612C60" w:rsidP="00612C60">
            <w:pPr>
              <w:widowControl w:val="0"/>
              <w:spacing w:after="0" w:line="240" w:lineRule="auto"/>
              <w:rPr>
                <w:rFonts w:ascii="Arial" w:eastAsia="Times New Roman" w:hAnsi="Arial" w:cs="Arial"/>
                <w:b/>
                <w:bCs/>
                <w:sz w:val="24"/>
                <w:szCs w:val="24"/>
                <w:lang w:val="en-US"/>
              </w:rPr>
            </w:pPr>
            <w:r w:rsidRPr="00340905">
              <w:rPr>
                <w:rFonts w:ascii="Arial" w:eastAsia="Times New Roman" w:hAnsi="Arial" w:cs="Arial"/>
                <w:b/>
                <w:bCs/>
                <w:sz w:val="24"/>
                <w:szCs w:val="24"/>
                <w:lang w:val="en-US"/>
              </w:rPr>
              <w:t>B.      ORGANOGRAM</w:t>
            </w:r>
          </w:p>
        </w:tc>
      </w:tr>
    </w:tbl>
    <w:p w:rsidR="00612C60" w:rsidRPr="00340905"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340905"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340905"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rsidR="00612C60" w:rsidRPr="00340905"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340905">
        <w:rPr>
          <w:rFonts w:ascii="Arial" w:eastAsia="Times New Roman" w:hAnsi="Arial" w:cs="Arial"/>
          <w:sz w:val="24"/>
          <w:szCs w:val="24"/>
          <w:lang w:val="en-US"/>
        </w:rPr>
        <w:t xml:space="preserve">                                                             </w:t>
      </w:r>
    </w:p>
    <w:p w:rsidR="00612C60" w:rsidRPr="00340905" w:rsidRDefault="00C02060" w:rsidP="00C02060">
      <w:pPr>
        <w:tabs>
          <w:tab w:val="left" w:pos="-1260"/>
          <w:tab w:val="left" w:pos="-1170"/>
          <w:tab w:val="left" w:pos="1215"/>
        </w:tabs>
        <w:spacing w:after="0" w:line="240" w:lineRule="auto"/>
        <w:ind w:left="-142"/>
        <w:jc w:val="center"/>
        <w:rPr>
          <w:rFonts w:ascii="Arial" w:eastAsia="Times New Roman" w:hAnsi="Arial" w:cs="Arial"/>
          <w:b/>
          <w:i/>
          <w:sz w:val="24"/>
          <w:szCs w:val="24"/>
          <w:lang w:val="en-US"/>
        </w:rPr>
      </w:pPr>
      <w:r w:rsidRPr="00340905">
        <w:rPr>
          <w:rFonts w:ascii="Arial" w:eastAsia="Times New Roman" w:hAnsi="Arial" w:cs="Arial"/>
          <w:b/>
          <w:i/>
          <w:sz w:val="24"/>
          <w:szCs w:val="24"/>
          <w:lang w:val="en-US"/>
        </w:rPr>
        <w:t xml:space="preserve">SEE THE ATTACHED ORGANISATIONAL STRUCTURE </w:t>
      </w:r>
    </w:p>
    <w:p w:rsidR="00612C60" w:rsidRPr="00340905"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C10C01" w:rsidRPr="00340905"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Pr="00340905"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Pr="00340905"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Pr="00340905"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Pr="00340905"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Pr="00340905"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Pr="00340905"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Pr="00340905"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Pr="00340905"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Pr="00340905"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Pr="00340905"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Pr="00340905"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Pr="00340905"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Pr="00340905"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Pr="00340905"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Pr="00340905"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Pr="00340905"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Pr="00340905"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Pr="00340905"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Pr="00340905"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Pr="00340905"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Pr="00340905"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340905"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340905"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340905" w:rsidTr="00F701A0">
        <w:tc>
          <w:tcPr>
            <w:tcW w:w="10800" w:type="dxa"/>
            <w:shd w:val="clear" w:color="auto" w:fill="D9D9D9"/>
          </w:tcPr>
          <w:p w:rsidR="00612C60" w:rsidRPr="00340905" w:rsidRDefault="00612C60" w:rsidP="00612C60">
            <w:pPr>
              <w:widowControl w:val="0"/>
              <w:spacing w:after="0" w:line="240" w:lineRule="auto"/>
              <w:rPr>
                <w:rFonts w:ascii="Arial" w:eastAsia="Times New Roman" w:hAnsi="Arial" w:cs="Arial"/>
                <w:b/>
                <w:bCs/>
                <w:sz w:val="24"/>
                <w:szCs w:val="24"/>
                <w:lang w:val="en-US"/>
              </w:rPr>
            </w:pPr>
            <w:r w:rsidRPr="00340905">
              <w:rPr>
                <w:rFonts w:ascii="Arial" w:eastAsia="Times New Roman" w:hAnsi="Arial" w:cs="Arial"/>
                <w:b/>
                <w:bCs/>
                <w:sz w:val="24"/>
                <w:szCs w:val="24"/>
                <w:lang w:val="en-US"/>
              </w:rPr>
              <w:lastRenderedPageBreak/>
              <w:t>C.JOB PURPOSE</w:t>
            </w:r>
          </w:p>
        </w:tc>
      </w:tr>
    </w:tbl>
    <w:p w:rsidR="00612C60" w:rsidRPr="00340905" w:rsidRDefault="00612C60" w:rsidP="00612C60">
      <w:pPr>
        <w:widowControl w:val="0"/>
        <w:spacing w:after="0" w:line="240" w:lineRule="auto"/>
        <w:rPr>
          <w:rFonts w:ascii="Arial" w:eastAsia="Times New Roman" w:hAnsi="Arial" w:cs="Arial"/>
          <w:sz w:val="24"/>
          <w:szCs w:val="24"/>
          <w:lang w:val="en-US"/>
        </w:rPr>
      </w:pPr>
    </w:p>
    <w:p w:rsidR="00E738AC" w:rsidRPr="00340905" w:rsidRDefault="00434080" w:rsidP="00612C60">
      <w:pPr>
        <w:widowControl w:val="0"/>
        <w:spacing w:after="0" w:line="240" w:lineRule="auto"/>
        <w:rPr>
          <w:rFonts w:ascii="Arial" w:eastAsia="Times New Roman" w:hAnsi="Arial" w:cs="Arial"/>
          <w:b/>
          <w:sz w:val="24"/>
          <w:szCs w:val="24"/>
          <w:lang w:val="en-US"/>
        </w:rPr>
      </w:pPr>
      <w:r w:rsidRPr="00340905">
        <w:rPr>
          <w:rFonts w:ascii="Arial" w:hAnsi="Arial" w:cs="Arial"/>
          <w:b/>
          <w:color w:val="000000"/>
          <w:sz w:val="24"/>
          <w:szCs w:val="24"/>
          <w:lang w:val="en-US"/>
        </w:rPr>
        <w:t>To provide supply chain management and related services.</w:t>
      </w:r>
    </w:p>
    <w:p w:rsidR="00434080" w:rsidRPr="00340905" w:rsidRDefault="00434080" w:rsidP="00612C60">
      <w:pPr>
        <w:widowControl w:val="0"/>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340905" w:rsidTr="00F701A0">
        <w:tc>
          <w:tcPr>
            <w:tcW w:w="10800" w:type="dxa"/>
            <w:shd w:val="clear" w:color="auto" w:fill="D9D9D9"/>
            <w:vAlign w:val="center"/>
          </w:tcPr>
          <w:p w:rsidR="00612C60" w:rsidRPr="00340905" w:rsidRDefault="00612C60" w:rsidP="00612C60">
            <w:pPr>
              <w:widowControl w:val="0"/>
              <w:spacing w:after="0" w:line="240" w:lineRule="auto"/>
              <w:rPr>
                <w:rFonts w:ascii="Arial" w:eastAsia="Times New Roman" w:hAnsi="Arial" w:cs="Arial"/>
                <w:b/>
                <w:bCs/>
                <w:sz w:val="24"/>
                <w:szCs w:val="24"/>
                <w:lang w:val="en-US"/>
              </w:rPr>
            </w:pPr>
            <w:r w:rsidRPr="00340905">
              <w:rPr>
                <w:rFonts w:ascii="Arial" w:eastAsia="Times New Roman" w:hAnsi="Arial" w:cs="Arial"/>
                <w:b/>
                <w:bCs/>
                <w:sz w:val="24"/>
                <w:szCs w:val="24"/>
                <w:lang w:val="en-US"/>
              </w:rPr>
              <w:t>D.MAIN OBJECTIVE</w:t>
            </w:r>
          </w:p>
        </w:tc>
      </w:tr>
    </w:tbl>
    <w:p w:rsidR="00612C60" w:rsidRPr="00340905" w:rsidRDefault="00612C60" w:rsidP="00612C60">
      <w:pPr>
        <w:widowControl w:val="0"/>
        <w:spacing w:after="0" w:line="240" w:lineRule="auto"/>
        <w:rPr>
          <w:rFonts w:ascii="Arial" w:eastAsia="Times New Roman" w:hAnsi="Arial" w:cs="Arial"/>
          <w:sz w:val="24"/>
          <w:szCs w:val="24"/>
          <w:lang w:val="en-US"/>
        </w:rPr>
      </w:pPr>
    </w:p>
    <w:p w:rsidR="00612C60" w:rsidRPr="00340905"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6930"/>
        <w:gridCol w:w="2520"/>
      </w:tblGrid>
      <w:tr w:rsidR="00612C60" w:rsidRPr="00340905" w:rsidTr="00F701A0">
        <w:tc>
          <w:tcPr>
            <w:tcW w:w="1260" w:type="dxa"/>
            <w:shd w:val="clear" w:color="auto" w:fill="D9D9D9"/>
          </w:tcPr>
          <w:p w:rsidR="00612C60" w:rsidRPr="00340905" w:rsidRDefault="00612C60" w:rsidP="00927D54">
            <w:pPr>
              <w:widowControl w:val="0"/>
              <w:spacing w:after="0"/>
              <w:jc w:val="both"/>
              <w:rPr>
                <w:rFonts w:ascii="Arial" w:eastAsia="Times New Roman" w:hAnsi="Arial" w:cs="Arial"/>
                <w:b/>
                <w:sz w:val="24"/>
                <w:szCs w:val="24"/>
                <w:lang w:val="en-US"/>
              </w:rPr>
            </w:pPr>
            <w:r w:rsidRPr="00340905">
              <w:rPr>
                <w:rFonts w:ascii="Arial" w:eastAsia="Times New Roman" w:hAnsi="Arial" w:cs="Arial"/>
                <w:b/>
                <w:sz w:val="24"/>
                <w:szCs w:val="24"/>
                <w:lang w:val="en-US"/>
              </w:rPr>
              <w:t>No.</w:t>
            </w:r>
          </w:p>
        </w:tc>
        <w:tc>
          <w:tcPr>
            <w:tcW w:w="6930" w:type="dxa"/>
            <w:shd w:val="clear" w:color="auto" w:fill="D9D9D9"/>
          </w:tcPr>
          <w:p w:rsidR="00612C60" w:rsidRPr="00340905" w:rsidRDefault="00612C60" w:rsidP="00927D54">
            <w:pPr>
              <w:spacing w:after="0"/>
              <w:jc w:val="both"/>
              <w:rPr>
                <w:rFonts w:ascii="Arial" w:eastAsia="Times New Roman" w:hAnsi="Arial" w:cs="Arial"/>
                <w:b/>
                <w:color w:val="FF0000"/>
                <w:sz w:val="24"/>
                <w:szCs w:val="24"/>
                <w:lang w:val="en-US"/>
              </w:rPr>
            </w:pPr>
            <w:r w:rsidRPr="00340905">
              <w:rPr>
                <w:rFonts w:ascii="Arial" w:eastAsia="Times New Roman" w:hAnsi="Arial" w:cs="Arial"/>
                <w:b/>
                <w:sz w:val="24"/>
                <w:szCs w:val="24"/>
                <w:lang w:val="en-US"/>
              </w:rPr>
              <w:t>Main objectives (Include 4-5 activities)</w:t>
            </w:r>
          </w:p>
          <w:p w:rsidR="00612C60" w:rsidRPr="00340905" w:rsidRDefault="00612C60" w:rsidP="00927D54">
            <w:pPr>
              <w:widowControl w:val="0"/>
              <w:spacing w:after="0"/>
              <w:jc w:val="both"/>
              <w:rPr>
                <w:rFonts w:ascii="Arial" w:eastAsia="Times New Roman" w:hAnsi="Arial" w:cs="Arial"/>
                <w:b/>
                <w:sz w:val="24"/>
                <w:szCs w:val="24"/>
                <w:lang w:val="en-US"/>
              </w:rPr>
            </w:pPr>
          </w:p>
        </w:tc>
        <w:tc>
          <w:tcPr>
            <w:tcW w:w="2520" w:type="dxa"/>
            <w:shd w:val="clear" w:color="auto" w:fill="D9D9D9"/>
          </w:tcPr>
          <w:p w:rsidR="00612C60" w:rsidRPr="00340905" w:rsidRDefault="00612C60" w:rsidP="00927D54">
            <w:pPr>
              <w:widowControl w:val="0"/>
              <w:spacing w:after="0"/>
              <w:jc w:val="both"/>
              <w:rPr>
                <w:rFonts w:ascii="Arial" w:eastAsia="Times New Roman" w:hAnsi="Arial" w:cs="Arial"/>
                <w:b/>
                <w:sz w:val="24"/>
                <w:szCs w:val="24"/>
                <w:lang w:val="en-US"/>
              </w:rPr>
            </w:pPr>
            <w:r w:rsidRPr="00340905">
              <w:rPr>
                <w:rFonts w:ascii="Arial" w:eastAsia="Times New Roman" w:hAnsi="Arial" w:cs="Arial"/>
                <w:b/>
                <w:sz w:val="24"/>
                <w:szCs w:val="24"/>
                <w:lang w:val="en-US"/>
              </w:rPr>
              <w:t>PERCENTAGE</w:t>
            </w:r>
          </w:p>
          <w:p w:rsidR="00612C60" w:rsidRPr="00340905" w:rsidRDefault="00612C60" w:rsidP="00927D54">
            <w:pPr>
              <w:widowControl w:val="0"/>
              <w:spacing w:after="0"/>
              <w:jc w:val="both"/>
              <w:rPr>
                <w:rFonts w:ascii="Arial" w:eastAsia="Times New Roman" w:hAnsi="Arial" w:cs="Arial"/>
                <w:b/>
                <w:sz w:val="24"/>
                <w:szCs w:val="24"/>
                <w:lang w:val="en-US"/>
              </w:rPr>
            </w:pPr>
            <w:r w:rsidRPr="00340905">
              <w:rPr>
                <w:rFonts w:ascii="Arial" w:eastAsia="Times New Roman" w:hAnsi="Arial" w:cs="Arial"/>
                <w:b/>
                <w:sz w:val="24"/>
                <w:szCs w:val="24"/>
                <w:lang w:val="en-US"/>
              </w:rPr>
              <w:t>%</w:t>
            </w:r>
          </w:p>
        </w:tc>
      </w:tr>
      <w:tr w:rsidR="00612C60" w:rsidRPr="00340905" w:rsidTr="00F701A0">
        <w:tc>
          <w:tcPr>
            <w:tcW w:w="1260" w:type="dxa"/>
          </w:tcPr>
          <w:p w:rsidR="00612C60" w:rsidRPr="00340905" w:rsidRDefault="00612C60" w:rsidP="00927D54">
            <w:pPr>
              <w:widowControl w:val="0"/>
              <w:spacing w:after="0"/>
              <w:jc w:val="both"/>
              <w:rPr>
                <w:rFonts w:ascii="Arial" w:eastAsia="Times New Roman" w:hAnsi="Arial" w:cs="Arial"/>
                <w:sz w:val="24"/>
                <w:szCs w:val="24"/>
                <w:lang w:val="en-US"/>
              </w:rPr>
            </w:pPr>
            <w:r w:rsidRPr="00340905">
              <w:rPr>
                <w:rFonts w:ascii="Arial" w:eastAsia="Times New Roman" w:hAnsi="Arial" w:cs="Arial"/>
                <w:sz w:val="24"/>
                <w:szCs w:val="24"/>
                <w:lang w:val="en-US"/>
              </w:rPr>
              <w:t>1.</w:t>
            </w:r>
          </w:p>
        </w:tc>
        <w:tc>
          <w:tcPr>
            <w:tcW w:w="6930" w:type="dxa"/>
          </w:tcPr>
          <w:p w:rsidR="00434080" w:rsidRPr="00340905" w:rsidRDefault="00434080" w:rsidP="00854591">
            <w:pPr>
              <w:autoSpaceDE w:val="0"/>
              <w:autoSpaceDN w:val="0"/>
              <w:adjustRightInd w:val="0"/>
              <w:spacing w:after="0" w:line="288" w:lineRule="auto"/>
              <w:rPr>
                <w:rFonts w:ascii="Arial" w:hAnsi="Arial" w:cs="Arial"/>
                <w:b/>
                <w:color w:val="000000"/>
                <w:sz w:val="24"/>
                <w:szCs w:val="24"/>
              </w:rPr>
            </w:pPr>
            <w:r w:rsidRPr="00340905">
              <w:rPr>
                <w:rFonts w:ascii="Arial" w:hAnsi="Arial" w:cs="Arial"/>
                <w:b/>
                <w:color w:val="000000"/>
                <w:sz w:val="24"/>
                <w:szCs w:val="24"/>
              </w:rPr>
              <w:t>Provide demand and acquisition management services.</w:t>
            </w:r>
          </w:p>
          <w:p w:rsidR="00854591" w:rsidRPr="00340905" w:rsidRDefault="00854591" w:rsidP="00854591">
            <w:pPr>
              <w:autoSpaceDE w:val="0"/>
              <w:autoSpaceDN w:val="0"/>
              <w:adjustRightInd w:val="0"/>
              <w:spacing w:after="0" w:line="288" w:lineRule="auto"/>
              <w:rPr>
                <w:rFonts w:ascii="Arial" w:hAnsi="Arial" w:cs="Arial"/>
                <w:b/>
                <w:color w:val="000000"/>
                <w:sz w:val="24"/>
                <w:szCs w:val="24"/>
              </w:rPr>
            </w:pPr>
          </w:p>
          <w:p w:rsidR="00854591" w:rsidRPr="00340905" w:rsidRDefault="00854591" w:rsidP="00854591">
            <w:pPr>
              <w:numPr>
                <w:ilvl w:val="0"/>
                <w:numId w:val="42"/>
              </w:numPr>
              <w:autoSpaceDE w:val="0"/>
              <w:autoSpaceDN w:val="0"/>
              <w:adjustRightInd w:val="0"/>
              <w:spacing w:after="0" w:line="288" w:lineRule="auto"/>
              <w:ind w:left="170" w:hanging="170"/>
              <w:jc w:val="both"/>
              <w:rPr>
                <w:rFonts w:ascii="Arial" w:hAnsi="Arial" w:cs="Arial"/>
                <w:color w:val="000000"/>
                <w:sz w:val="24"/>
                <w:szCs w:val="24"/>
                <w:lang w:val="en-US"/>
              </w:rPr>
            </w:pPr>
            <w:r w:rsidRPr="00340905">
              <w:rPr>
                <w:rFonts w:ascii="Arial" w:hAnsi="Arial" w:cs="Arial"/>
                <w:color w:val="000000"/>
                <w:sz w:val="24"/>
                <w:szCs w:val="24"/>
                <w:lang w:val="en-US"/>
              </w:rPr>
              <w:t>Coordinate the development of specifications, terms of references and administer quotation/bidding procedures.</w:t>
            </w:r>
          </w:p>
          <w:p w:rsidR="00854591" w:rsidRPr="00340905" w:rsidRDefault="00854591" w:rsidP="00854591">
            <w:pPr>
              <w:numPr>
                <w:ilvl w:val="0"/>
                <w:numId w:val="42"/>
              </w:numPr>
              <w:autoSpaceDE w:val="0"/>
              <w:autoSpaceDN w:val="0"/>
              <w:adjustRightInd w:val="0"/>
              <w:spacing w:after="0" w:line="288" w:lineRule="auto"/>
              <w:ind w:left="170" w:hanging="170"/>
              <w:jc w:val="both"/>
              <w:rPr>
                <w:rFonts w:ascii="Arial" w:hAnsi="Arial" w:cs="Arial"/>
                <w:color w:val="000000"/>
                <w:sz w:val="24"/>
                <w:szCs w:val="24"/>
                <w:lang w:val="en-US"/>
              </w:rPr>
            </w:pPr>
            <w:r w:rsidRPr="00340905">
              <w:rPr>
                <w:rFonts w:ascii="Arial" w:hAnsi="Arial" w:cs="Arial"/>
                <w:color w:val="000000"/>
                <w:sz w:val="24"/>
                <w:szCs w:val="24"/>
                <w:lang w:val="en-US"/>
              </w:rPr>
              <w:t xml:space="preserve">Provide </w:t>
            </w:r>
            <w:r w:rsidRPr="00340905">
              <w:rPr>
                <w:rFonts w:ascii="Arial" w:hAnsi="Arial" w:cs="Arial"/>
                <w:color w:val="000000"/>
                <w:sz w:val="24"/>
                <w:szCs w:val="24"/>
              </w:rPr>
              <w:t xml:space="preserve">district </w:t>
            </w:r>
            <w:r w:rsidRPr="00340905">
              <w:rPr>
                <w:rFonts w:ascii="Arial" w:hAnsi="Arial" w:cs="Arial"/>
                <w:color w:val="000000"/>
                <w:sz w:val="24"/>
                <w:szCs w:val="24"/>
                <w:lang w:val="en-US"/>
              </w:rPr>
              <w:t>demand planning and management support services.</w:t>
            </w:r>
          </w:p>
          <w:p w:rsidR="00854591" w:rsidRPr="00340905" w:rsidRDefault="00854591" w:rsidP="00854591">
            <w:pPr>
              <w:numPr>
                <w:ilvl w:val="0"/>
                <w:numId w:val="42"/>
              </w:numPr>
              <w:autoSpaceDE w:val="0"/>
              <w:autoSpaceDN w:val="0"/>
              <w:adjustRightInd w:val="0"/>
              <w:spacing w:after="0" w:line="288" w:lineRule="auto"/>
              <w:ind w:left="170" w:hanging="170"/>
              <w:jc w:val="both"/>
              <w:rPr>
                <w:rFonts w:ascii="Arial" w:hAnsi="Arial" w:cs="Arial"/>
                <w:color w:val="000000"/>
                <w:sz w:val="24"/>
                <w:szCs w:val="24"/>
                <w:lang w:val="en-US"/>
              </w:rPr>
            </w:pPr>
            <w:r w:rsidRPr="00340905">
              <w:rPr>
                <w:rFonts w:ascii="Arial" w:hAnsi="Arial" w:cs="Arial"/>
                <w:color w:val="000000"/>
                <w:sz w:val="24"/>
                <w:szCs w:val="24"/>
                <w:lang w:val="en-US"/>
              </w:rPr>
              <w:t>Generate orders for the procurement of goods and services in line with approved quotation or bid awards.</w:t>
            </w:r>
          </w:p>
          <w:p w:rsidR="00854591" w:rsidRPr="00340905" w:rsidRDefault="00854591" w:rsidP="00854591">
            <w:pPr>
              <w:numPr>
                <w:ilvl w:val="0"/>
                <w:numId w:val="42"/>
              </w:numPr>
              <w:autoSpaceDE w:val="0"/>
              <w:autoSpaceDN w:val="0"/>
              <w:adjustRightInd w:val="0"/>
              <w:spacing w:after="0" w:line="288" w:lineRule="auto"/>
              <w:ind w:left="170" w:hanging="170"/>
              <w:jc w:val="both"/>
              <w:rPr>
                <w:rFonts w:ascii="Arial" w:hAnsi="Arial" w:cs="Arial"/>
                <w:color w:val="000000"/>
                <w:sz w:val="24"/>
                <w:szCs w:val="24"/>
                <w:lang w:val="en-US"/>
              </w:rPr>
            </w:pPr>
            <w:r w:rsidRPr="00340905">
              <w:rPr>
                <w:rFonts w:ascii="Arial" w:hAnsi="Arial" w:cs="Arial"/>
                <w:color w:val="000000"/>
                <w:sz w:val="24"/>
                <w:szCs w:val="24"/>
                <w:lang w:val="en-US"/>
              </w:rPr>
              <w:t>Administer and maintain the Procurement System.</w:t>
            </w:r>
          </w:p>
          <w:p w:rsidR="001D1C06" w:rsidRPr="00340905" w:rsidRDefault="001D1C06" w:rsidP="00854591">
            <w:pPr>
              <w:autoSpaceDE w:val="0"/>
              <w:autoSpaceDN w:val="0"/>
              <w:adjustRightInd w:val="0"/>
              <w:spacing w:after="0" w:line="288" w:lineRule="auto"/>
              <w:ind w:left="170"/>
              <w:rPr>
                <w:rFonts w:ascii="Arial" w:hAnsi="Arial" w:cs="Arial"/>
                <w:b/>
                <w:color w:val="000000"/>
                <w:sz w:val="24"/>
                <w:szCs w:val="24"/>
              </w:rPr>
            </w:pPr>
          </w:p>
        </w:tc>
        <w:tc>
          <w:tcPr>
            <w:tcW w:w="2520" w:type="dxa"/>
          </w:tcPr>
          <w:p w:rsidR="00612C60" w:rsidRPr="00340905" w:rsidRDefault="009B4914" w:rsidP="00927D54">
            <w:pPr>
              <w:widowControl w:val="0"/>
              <w:spacing w:after="0"/>
              <w:jc w:val="both"/>
              <w:rPr>
                <w:rFonts w:ascii="Arial" w:eastAsia="Times New Roman" w:hAnsi="Arial" w:cs="Arial"/>
                <w:sz w:val="24"/>
                <w:szCs w:val="24"/>
                <w:lang w:val="en-US"/>
              </w:rPr>
            </w:pPr>
            <w:r w:rsidRPr="00340905">
              <w:rPr>
                <w:rFonts w:ascii="Arial" w:eastAsia="Times New Roman" w:hAnsi="Arial" w:cs="Arial"/>
                <w:b/>
                <w:sz w:val="24"/>
                <w:szCs w:val="24"/>
                <w:lang w:val="en-GB"/>
              </w:rPr>
              <w:t xml:space="preserve"> </w:t>
            </w:r>
            <w:r w:rsidR="00DA252E" w:rsidRPr="00340905">
              <w:rPr>
                <w:rFonts w:ascii="Arial" w:eastAsia="Times New Roman" w:hAnsi="Arial" w:cs="Arial"/>
                <w:b/>
                <w:sz w:val="24"/>
                <w:szCs w:val="24"/>
                <w:lang w:val="en-GB"/>
              </w:rPr>
              <w:t xml:space="preserve">             </w:t>
            </w:r>
          </w:p>
        </w:tc>
      </w:tr>
      <w:tr w:rsidR="00854591" w:rsidRPr="00340905" w:rsidTr="00F701A0">
        <w:tc>
          <w:tcPr>
            <w:tcW w:w="1260" w:type="dxa"/>
          </w:tcPr>
          <w:p w:rsidR="00854591" w:rsidRPr="00340905" w:rsidRDefault="001C6F18" w:rsidP="00927D54">
            <w:pPr>
              <w:widowControl w:val="0"/>
              <w:spacing w:after="0"/>
              <w:jc w:val="both"/>
              <w:rPr>
                <w:rFonts w:ascii="Arial" w:eastAsia="Times New Roman" w:hAnsi="Arial" w:cs="Arial"/>
                <w:sz w:val="24"/>
                <w:szCs w:val="24"/>
                <w:lang w:val="en-US"/>
              </w:rPr>
            </w:pPr>
            <w:r>
              <w:rPr>
                <w:rFonts w:ascii="Arial" w:eastAsia="Times New Roman" w:hAnsi="Arial" w:cs="Arial"/>
                <w:sz w:val="24"/>
                <w:szCs w:val="24"/>
                <w:lang w:val="en-US"/>
              </w:rPr>
              <w:t>2.</w:t>
            </w:r>
          </w:p>
        </w:tc>
        <w:tc>
          <w:tcPr>
            <w:tcW w:w="6930" w:type="dxa"/>
          </w:tcPr>
          <w:p w:rsidR="00854591" w:rsidRPr="00340905" w:rsidRDefault="00854591" w:rsidP="00854591">
            <w:pPr>
              <w:autoSpaceDE w:val="0"/>
              <w:autoSpaceDN w:val="0"/>
              <w:adjustRightInd w:val="0"/>
              <w:spacing w:after="0" w:line="288" w:lineRule="auto"/>
              <w:rPr>
                <w:rFonts w:ascii="Arial" w:hAnsi="Arial" w:cs="Arial"/>
                <w:b/>
                <w:color w:val="000000"/>
                <w:sz w:val="24"/>
                <w:szCs w:val="24"/>
              </w:rPr>
            </w:pPr>
            <w:r w:rsidRPr="00340905">
              <w:rPr>
                <w:rFonts w:ascii="Arial" w:hAnsi="Arial" w:cs="Arial"/>
                <w:b/>
                <w:color w:val="000000"/>
                <w:sz w:val="24"/>
                <w:szCs w:val="24"/>
              </w:rPr>
              <w:t>Provide contract management services.</w:t>
            </w:r>
          </w:p>
          <w:p w:rsidR="00854591" w:rsidRPr="00340905" w:rsidRDefault="00854591" w:rsidP="00854591">
            <w:pPr>
              <w:autoSpaceDE w:val="0"/>
              <w:autoSpaceDN w:val="0"/>
              <w:adjustRightInd w:val="0"/>
              <w:spacing w:after="0" w:line="288" w:lineRule="auto"/>
              <w:rPr>
                <w:rFonts w:ascii="Arial" w:hAnsi="Arial" w:cs="Arial"/>
                <w:b/>
                <w:color w:val="000000"/>
                <w:sz w:val="24"/>
                <w:szCs w:val="24"/>
              </w:rPr>
            </w:pPr>
          </w:p>
          <w:p w:rsidR="00854591" w:rsidRPr="00340905" w:rsidRDefault="00854591" w:rsidP="00854591">
            <w:pPr>
              <w:numPr>
                <w:ilvl w:val="0"/>
                <w:numId w:val="42"/>
              </w:numPr>
              <w:autoSpaceDE w:val="0"/>
              <w:autoSpaceDN w:val="0"/>
              <w:adjustRightInd w:val="0"/>
              <w:spacing w:after="0" w:line="288" w:lineRule="auto"/>
              <w:ind w:left="170" w:hanging="170"/>
              <w:rPr>
                <w:rFonts w:ascii="Arial" w:hAnsi="Arial" w:cs="Arial"/>
                <w:color w:val="000000"/>
                <w:sz w:val="24"/>
                <w:szCs w:val="24"/>
              </w:rPr>
            </w:pPr>
            <w:r w:rsidRPr="00340905">
              <w:rPr>
                <w:rFonts w:ascii="Arial" w:hAnsi="Arial" w:cs="Arial"/>
                <w:color w:val="000000"/>
                <w:sz w:val="24"/>
                <w:szCs w:val="24"/>
              </w:rPr>
              <w:t>Coordinate and oversee contractual and service level agreement arrangement within ECDoE.</w:t>
            </w:r>
          </w:p>
          <w:p w:rsidR="00854591" w:rsidRPr="00340905" w:rsidRDefault="00854591" w:rsidP="00854591">
            <w:pPr>
              <w:numPr>
                <w:ilvl w:val="0"/>
                <w:numId w:val="42"/>
              </w:numPr>
              <w:autoSpaceDE w:val="0"/>
              <w:autoSpaceDN w:val="0"/>
              <w:adjustRightInd w:val="0"/>
              <w:spacing w:after="0" w:line="288" w:lineRule="auto"/>
              <w:ind w:left="170" w:hanging="170"/>
              <w:rPr>
                <w:rFonts w:ascii="Arial" w:hAnsi="Arial" w:cs="Arial"/>
                <w:color w:val="000000"/>
                <w:sz w:val="24"/>
                <w:szCs w:val="24"/>
              </w:rPr>
            </w:pPr>
            <w:r w:rsidRPr="00340905">
              <w:rPr>
                <w:rFonts w:ascii="Arial" w:hAnsi="Arial" w:cs="Arial"/>
                <w:color w:val="000000"/>
                <w:sz w:val="24"/>
                <w:szCs w:val="24"/>
              </w:rPr>
              <w:t>Develop and maintain ECDoE’s Contract Register.</w:t>
            </w:r>
          </w:p>
          <w:p w:rsidR="00854591" w:rsidRPr="00340905" w:rsidRDefault="00854591" w:rsidP="00854591">
            <w:pPr>
              <w:numPr>
                <w:ilvl w:val="0"/>
                <w:numId w:val="42"/>
              </w:numPr>
              <w:autoSpaceDE w:val="0"/>
              <w:autoSpaceDN w:val="0"/>
              <w:adjustRightInd w:val="0"/>
              <w:spacing w:after="0" w:line="288" w:lineRule="auto"/>
              <w:ind w:left="170" w:hanging="170"/>
              <w:rPr>
                <w:rFonts w:ascii="Arial" w:hAnsi="Arial" w:cs="Arial"/>
                <w:color w:val="000000"/>
                <w:sz w:val="24"/>
                <w:szCs w:val="24"/>
              </w:rPr>
            </w:pPr>
            <w:r w:rsidRPr="00340905">
              <w:rPr>
                <w:rFonts w:ascii="Arial" w:hAnsi="Arial" w:cs="Arial"/>
                <w:color w:val="000000"/>
                <w:sz w:val="24"/>
                <w:szCs w:val="24"/>
              </w:rPr>
              <w:t>Monitor, evaluate and report on contract management practices.</w:t>
            </w:r>
          </w:p>
        </w:tc>
        <w:tc>
          <w:tcPr>
            <w:tcW w:w="2520" w:type="dxa"/>
          </w:tcPr>
          <w:p w:rsidR="00854591" w:rsidRPr="00340905" w:rsidRDefault="00854591" w:rsidP="00927D54">
            <w:pPr>
              <w:widowControl w:val="0"/>
              <w:spacing w:after="0"/>
              <w:jc w:val="both"/>
              <w:rPr>
                <w:rFonts w:ascii="Arial" w:eastAsia="Times New Roman" w:hAnsi="Arial" w:cs="Arial"/>
                <w:b/>
                <w:sz w:val="24"/>
                <w:szCs w:val="24"/>
                <w:lang w:val="en-GB"/>
              </w:rPr>
            </w:pPr>
          </w:p>
        </w:tc>
      </w:tr>
      <w:tr w:rsidR="009E104D" w:rsidRPr="00340905" w:rsidTr="00F701A0">
        <w:tc>
          <w:tcPr>
            <w:tcW w:w="1260" w:type="dxa"/>
          </w:tcPr>
          <w:p w:rsidR="009E104D" w:rsidRPr="00340905" w:rsidRDefault="001C6F18" w:rsidP="00927D54">
            <w:pPr>
              <w:widowControl w:val="0"/>
              <w:spacing w:after="0"/>
              <w:jc w:val="both"/>
              <w:rPr>
                <w:rFonts w:ascii="Arial" w:eastAsia="Times New Roman" w:hAnsi="Arial" w:cs="Arial"/>
                <w:sz w:val="24"/>
                <w:szCs w:val="24"/>
                <w:lang w:val="en-US"/>
              </w:rPr>
            </w:pPr>
            <w:r>
              <w:rPr>
                <w:rFonts w:ascii="Arial" w:eastAsia="Times New Roman" w:hAnsi="Arial" w:cs="Arial"/>
                <w:sz w:val="24"/>
                <w:szCs w:val="24"/>
                <w:lang w:val="en-US"/>
              </w:rPr>
              <w:t>3.</w:t>
            </w:r>
          </w:p>
        </w:tc>
        <w:tc>
          <w:tcPr>
            <w:tcW w:w="6930" w:type="dxa"/>
          </w:tcPr>
          <w:p w:rsidR="00854591" w:rsidRPr="00340905" w:rsidRDefault="00854591" w:rsidP="00854591">
            <w:pPr>
              <w:autoSpaceDE w:val="0"/>
              <w:autoSpaceDN w:val="0"/>
              <w:adjustRightInd w:val="0"/>
              <w:spacing w:after="0" w:line="288" w:lineRule="auto"/>
              <w:rPr>
                <w:rFonts w:ascii="Arial" w:hAnsi="Arial" w:cs="Arial"/>
                <w:b/>
                <w:color w:val="000000"/>
                <w:sz w:val="24"/>
                <w:szCs w:val="24"/>
              </w:rPr>
            </w:pPr>
            <w:r w:rsidRPr="00340905">
              <w:rPr>
                <w:rFonts w:ascii="Arial" w:hAnsi="Arial" w:cs="Arial"/>
                <w:b/>
                <w:color w:val="000000"/>
                <w:sz w:val="24"/>
                <w:szCs w:val="24"/>
              </w:rPr>
              <w:t>Provide logistic, stores, asset and fleet management services.</w:t>
            </w:r>
          </w:p>
          <w:p w:rsidR="00854591" w:rsidRPr="00340905" w:rsidRDefault="00854591" w:rsidP="00854591">
            <w:pPr>
              <w:autoSpaceDE w:val="0"/>
              <w:autoSpaceDN w:val="0"/>
              <w:adjustRightInd w:val="0"/>
              <w:spacing w:after="0" w:line="288" w:lineRule="auto"/>
              <w:rPr>
                <w:rFonts w:ascii="Arial" w:hAnsi="Arial" w:cs="Arial"/>
                <w:b/>
                <w:color w:val="000000"/>
                <w:sz w:val="24"/>
                <w:szCs w:val="24"/>
              </w:rPr>
            </w:pPr>
          </w:p>
          <w:p w:rsidR="00854591" w:rsidRPr="00340905" w:rsidRDefault="00854591" w:rsidP="00854591">
            <w:pPr>
              <w:numPr>
                <w:ilvl w:val="0"/>
                <w:numId w:val="42"/>
              </w:numPr>
              <w:autoSpaceDE w:val="0"/>
              <w:autoSpaceDN w:val="0"/>
              <w:adjustRightInd w:val="0"/>
              <w:spacing w:after="0" w:line="288" w:lineRule="auto"/>
              <w:rPr>
                <w:rFonts w:ascii="Arial" w:hAnsi="Arial" w:cs="Arial"/>
                <w:color w:val="000000"/>
                <w:sz w:val="24"/>
                <w:szCs w:val="24"/>
                <w:lang w:val="en-US"/>
              </w:rPr>
            </w:pPr>
            <w:r w:rsidRPr="00340905">
              <w:rPr>
                <w:rFonts w:ascii="Arial" w:hAnsi="Arial" w:cs="Arial"/>
                <w:color w:val="000000"/>
                <w:sz w:val="24"/>
                <w:szCs w:val="24"/>
                <w:lang w:val="en-US"/>
              </w:rPr>
              <w:t>Render logistics and stores management services</w:t>
            </w:r>
          </w:p>
          <w:p w:rsidR="00854591" w:rsidRPr="00340905" w:rsidRDefault="00854591" w:rsidP="00854591">
            <w:pPr>
              <w:numPr>
                <w:ilvl w:val="0"/>
                <w:numId w:val="42"/>
              </w:numPr>
              <w:autoSpaceDE w:val="0"/>
              <w:autoSpaceDN w:val="0"/>
              <w:adjustRightInd w:val="0"/>
              <w:spacing w:after="0" w:line="288" w:lineRule="auto"/>
              <w:rPr>
                <w:rFonts w:ascii="Arial" w:hAnsi="Arial" w:cs="Arial"/>
                <w:color w:val="000000"/>
                <w:sz w:val="24"/>
                <w:szCs w:val="24"/>
                <w:lang w:val="en-US"/>
              </w:rPr>
            </w:pPr>
            <w:r w:rsidRPr="00340905">
              <w:rPr>
                <w:rFonts w:ascii="Arial" w:hAnsi="Arial" w:cs="Arial"/>
                <w:color w:val="000000"/>
                <w:sz w:val="24"/>
                <w:szCs w:val="24"/>
                <w:lang w:val="en-US"/>
              </w:rPr>
              <w:t>Render asset and disposal management services</w:t>
            </w:r>
          </w:p>
          <w:p w:rsidR="00854591" w:rsidRPr="00340905" w:rsidRDefault="00854591" w:rsidP="00854591">
            <w:pPr>
              <w:numPr>
                <w:ilvl w:val="0"/>
                <w:numId w:val="42"/>
              </w:numPr>
              <w:autoSpaceDE w:val="0"/>
              <w:autoSpaceDN w:val="0"/>
              <w:adjustRightInd w:val="0"/>
              <w:spacing w:after="0" w:line="288" w:lineRule="auto"/>
              <w:rPr>
                <w:rFonts w:ascii="Arial" w:hAnsi="Arial" w:cs="Arial"/>
                <w:color w:val="000000"/>
                <w:sz w:val="24"/>
                <w:szCs w:val="24"/>
              </w:rPr>
            </w:pPr>
            <w:r w:rsidRPr="00340905">
              <w:rPr>
                <w:rFonts w:ascii="Arial" w:hAnsi="Arial" w:cs="Arial"/>
                <w:color w:val="000000"/>
                <w:sz w:val="24"/>
                <w:szCs w:val="24"/>
                <w:lang w:val="en-US"/>
              </w:rPr>
              <w:t>Render fleet management services</w:t>
            </w:r>
            <w:r w:rsidRPr="00340905">
              <w:rPr>
                <w:rFonts w:ascii="Arial" w:hAnsi="Arial" w:cs="Arial"/>
                <w:color w:val="000000"/>
                <w:sz w:val="24"/>
                <w:szCs w:val="24"/>
              </w:rPr>
              <w:t>.</w:t>
            </w:r>
          </w:p>
          <w:p w:rsidR="00854591" w:rsidRPr="00340905" w:rsidRDefault="00854591" w:rsidP="00854591">
            <w:pPr>
              <w:numPr>
                <w:ilvl w:val="0"/>
                <w:numId w:val="42"/>
              </w:numPr>
              <w:autoSpaceDE w:val="0"/>
              <w:autoSpaceDN w:val="0"/>
              <w:adjustRightInd w:val="0"/>
              <w:spacing w:after="0" w:line="288" w:lineRule="auto"/>
              <w:rPr>
                <w:rFonts w:ascii="Arial" w:hAnsi="Arial" w:cs="Arial"/>
                <w:color w:val="000000"/>
                <w:sz w:val="24"/>
                <w:szCs w:val="24"/>
              </w:rPr>
            </w:pPr>
            <w:r w:rsidRPr="00340905">
              <w:rPr>
                <w:rFonts w:ascii="Arial" w:hAnsi="Arial" w:cs="Arial"/>
                <w:color w:val="000000"/>
                <w:sz w:val="24"/>
                <w:szCs w:val="24"/>
              </w:rPr>
              <w:t xml:space="preserve">Provide knowledge, records and document management services. </w:t>
            </w:r>
          </w:p>
          <w:p w:rsidR="00854591" w:rsidRPr="00340905" w:rsidRDefault="00854591" w:rsidP="00854591">
            <w:pPr>
              <w:autoSpaceDE w:val="0"/>
              <w:autoSpaceDN w:val="0"/>
              <w:adjustRightInd w:val="0"/>
              <w:spacing w:after="0" w:line="288" w:lineRule="auto"/>
              <w:rPr>
                <w:rFonts w:ascii="Arial" w:hAnsi="Arial" w:cs="Arial"/>
                <w:b/>
                <w:color w:val="000000"/>
                <w:sz w:val="24"/>
                <w:szCs w:val="24"/>
              </w:rPr>
            </w:pPr>
            <w:r w:rsidRPr="00340905">
              <w:rPr>
                <w:rFonts w:ascii="Arial" w:hAnsi="Arial" w:cs="Arial"/>
                <w:color w:val="000000"/>
                <w:sz w:val="24"/>
                <w:szCs w:val="24"/>
              </w:rPr>
              <w:t>Provide office and facilities management services.</w:t>
            </w:r>
          </w:p>
          <w:p w:rsidR="009E104D" w:rsidRPr="00340905" w:rsidRDefault="009E104D" w:rsidP="00854591">
            <w:pPr>
              <w:autoSpaceDE w:val="0"/>
              <w:autoSpaceDN w:val="0"/>
              <w:adjustRightInd w:val="0"/>
              <w:spacing w:after="0" w:line="288" w:lineRule="auto"/>
              <w:rPr>
                <w:rFonts w:ascii="Arial" w:hAnsi="Arial" w:cs="Arial"/>
                <w:b/>
                <w:color w:val="000000"/>
                <w:sz w:val="24"/>
                <w:szCs w:val="24"/>
              </w:rPr>
            </w:pPr>
          </w:p>
        </w:tc>
        <w:tc>
          <w:tcPr>
            <w:tcW w:w="2520" w:type="dxa"/>
          </w:tcPr>
          <w:p w:rsidR="009E104D" w:rsidRPr="00340905" w:rsidRDefault="009E104D" w:rsidP="00927D54">
            <w:pPr>
              <w:widowControl w:val="0"/>
              <w:spacing w:after="0"/>
              <w:jc w:val="both"/>
              <w:rPr>
                <w:rFonts w:ascii="Arial" w:eastAsia="Times New Roman" w:hAnsi="Arial" w:cs="Arial"/>
                <w:b/>
                <w:sz w:val="24"/>
                <w:szCs w:val="24"/>
                <w:lang w:val="en-GB"/>
              </w:rPr>
            </w:pPr>
          </w:p>
        </w:tc>
      </w:tr>
      <w:tr w:rsidR="009E104D" w:rsidRPr="00340905" w:rsidTr="00F701A0">
        <w:tc>
          <w:tcPr>
            <w:tcW w:w="1260" w:type="dxa"/>
          </w:tcPr>
          <w:p w:rsidR="009E104D" w:rsidRPr="00340905" w:rsidRDefault="001C6F18" w:rsidP="00927D54">
            <w:pPr>
              <w:widowControl w:val="0"/>
              <w:spacing w:after="0"/>
              <w:jc w:val="both"/>
              <w:rPr>
                <w:rFonts w:ascii="Arial" w:eastAsia="Times New Roman" w:hAnsi="Arial" w:cs="Arial"/>
                <w:sz w:val="24"/>
                <w:szCs w:val="24"/>
                <w:lang w:val="en-US"/>
              </w:rPr>
            </w:pPr>
            <w:r>
              <w:rPr>
                <w:rFonts w:ascii="Arial" w:eastAsia="Times New Roman" w:hAnsi="Arial" w:cs="Arial"/>
                <w:sz w:val="24"/>
                <w:szCs w:val="24"/>
                <w:lang w:val="en-US"/>
              </w:rPr>
              <w:t>4.</w:t>
            </w:r>
          </w:p>
        </w:tc>
        <w:tc>
          <w:tcPr>
            <w:tcW w:w="6930" w:type="dxa"/>
          </w:tcPr>
          <w:p w:rsidR="009E104D" w:rsidRPr="00340905" w:rsidRDefault="00854591" w:rsidP="00854591">
            <w:pPr>
              <w:autoSpaceDE w:val="0"/>
              <w:autoSpaceDN w:val="0"/>
              <w:adjustRightInd w:val="0"/>
              <w:spacing w:after="0" w:line="288" w:lineRule="auto"/>
              <w:rPr>
                <w:rFonts w:ascii="Arial" w:hAnsi="Arial" w:cs="Arial"/>
                <w:b/>
                <w:color w:val="000000"/>
                <w:sz w:val="24"/>
                <w:szCs w:val="24"/>
              </w:rPr>
            </w:pPr>
            <w:r w:rsidRPr="00340905">
              <w:rPr>
                <w:rFonts w:ascii="Arial" w:hAnsi="Arial" w:cs="Arial"/>
                <w:b/>
                <w:color w:val="000000"/>
                <w:sz w:val="24"/>
                <w:szCs w:val="24"/>
              </w:rPr>
              <w:t>Provide ICT support services to the district, circuit offices and public schools.</w:t>
            </w:r>
          </w:p>
          <w:p w:rsidR="00854591" w:rsidRPr="00340905" w:rsidRDefault="00854591" w:rsidP="00854591">
            <w:pPr>
              <w:numPr>
                <w:ilvl w:val="0"/>
                <w:numId w:val="41"/>
              </w:numPr>
              <w:autoSpaceDE w:val="0"/>
              <w:autoSpaceDN w:val="0"/>
              <w:adjustRightInd w:val="0"/>
              <w:spacing w:after="0" w:line="288" w:lineRule="auto"/>
              <w:ind w:left="170" w:hanging="156"/>
              <w:rPr>
                <w:rFonts w:ascii="Arial" w:hAnsi="Arial" w:cs="Arial"/>
                <w:color w:val="000000"/>
                <w:sz w:val="24"/>
                <w:szCs w:val="24"/>
              </w:rPr>
            </w:pPr>
            <w:r w:rsidRPr="00340905">
              <w:rPr>
                <w:rFonts w:ascii="Arial" w:hAnsi="Arial" w:cs="Arial"/>
                <w:color w:val="000000"/>
                <w:sz w:val="24"/>
                <w:szCs w:val="24"/>
              </w:rPr>
              <w:t>Provide connectivity, ICT infrastructure and user support services</w:t>
            </w:r>
          </w:p>
          <w:p w:rsidR="00854591" w:rsidRPr="00340905" w:rsidRDefault="00854591" w:rsidP="00854591">
            <w:pPr>
              <w:numPr>
                <w:ilvl w:val="0"/>
                <w:numId w:val="41"/>
              </w:numPr>
              <w:autoSpaceDE w:val="0"/>
              <w:autoSpaceDN w:val="0"/>
              <w:adjustRightInd w:val="0"/>
              <w:spacing w:after="0" w:line="288" w:lineRule="auto"/>
              <w:ind w:left="170" w:hanging="156"/>
              <w:rPr>
                <w:rFonts w:ascii="Arial" w:hAnsi="Arial" w:cs="Arial"/>
                <w:color w:val="000000"/>
                <w:sz w:val="24"/>
                <w:szCs w:val="24"/>
              </w:rPr>
            </w:pPr>
            <w:r w:rsidRPr="00340905">
              <w:rPr>
                <w:rFonts w:ascii="Arial" w:hAnsi="Arial" w:cs="Arial"/>
                <w:color w:val="000000"/>
                <w:sz w:val="24"/>
                <w:szCs w:val="24"/>
              </w:rPr>
              <w:t>Maintain ICT transversal systems, data integrity and system security.</w:t>
            </w:r>
          </w:p>
          <w:p w:rsidR="00854591" w:rsidRPr="00340905" w:rsidRDefault="00854591" w:rsidP="00854591">
            <w:pPr>
              <w:numPr>
                <w:ilvl w:val="0"/>
                <w:numId w:val="41"/>
              </w:numPr>
              <w:autoSpaceDE w:val="0"/>
              <w:autoSpaceDN w:val="0"/>
              <w:adjustRightInd w:val="0"/>
              <w:spacing w:after="0" w:line="288" w:lineRule="auto"/>
              <w:ind w:left="170" w:hanging="156"/>
              <w:rPr>
                <w:rFonts w:ascii="Arial" w:hAnsi="Arial" w:cs="Arial"/>
                <w:color w:val="000000"/>
                <w:sz w:val="24"/>
                <w:szCs w:val="24"/>
              </w:rPr>
            </w:pPr>
            <w:r w:rsidRPr="00340905">
              <w:rPr>
                <w:rFonts w:ascii="Arial" w:hAnsi="Arial" w:cs="Arial"/>
                <w:color w:val="000000"/>
                <w:sz w:val="24"/>
                <w:szCs w:val="24"/>
              </w:rPr>
              <w:t>Administer the implementation of ICT policy norms and standards.</w:t>
            </w:r>
          </w:p>
          <w:p w:rsidR="00854591" w:rsidRPr="00340905" w:rsidRDefault="00854591" w:rsidP="00854591">
            <w:pPr>
              <w:autoSpaceDE w:val="0"/>
              <w:autoSpaceDN w:val="0"/>
              <w:adjustRightInd w:val="0"/>
              <w:spacing w:after="0" w:line="288" w:lineRule="auto"/>
              <w:rPr>
                <w:rFonts w:ascii="Arial" w:hAnsi="Arial" w:cs="Arial"/>
                <w:b/>
                <w:color w:val="000000"/>
                <w:sz w:val="24"/>
                <w:szCs w:val="24"/>
              </w:rPr>
            </w:pPr>
            <w:r w:rsidRPr="00340905">
              <w:rPr>
                <w:rFonts w:ascii="Arial" w:hAnsi="Arial" w:cs="Arial"/>
                <w:color w:val="000000"/>
                <w:sz w:val="24"/>
                <w:szCs w:val="24"/>
              </w:rPr>
              <w:t>Coordinate Education Management Information System</w:t>
            </w:r>
          </w:p>
          <w:p w:rsidR="00854591" w:rsidRPr="00340905" w:rsidRDefault="00854591" w:rsidP="00854591">
            <w:pPr>
              <w:autoSpaceDE w:val="0"/>
              <w:autoSpaceDN w:val="0"/>
              <w:adjustRightInd w:val="0"/>
              <w:spacing w:after="0" w:line="288" w:lineRule="auto"/>
              <w:rPr>
                <w:rFonts w:ascii="Arial" w:hAnsi="Arial" w:cs="Arial"/>
                <w:color w:val="000000"/>
                <w:sz w:val="24"/>
                <w:szCs w:val="24"/>
              </w:rPr>
            </w:pPr>
          </w:p>
        </w:tc>
        <w:tc>
          <w:tcPr>
            <w:tcW w:w="2520" w:type="dxa"/>
          </w:tcPr>
          <w:p w:rsidR="009E104D" w:rsidRPr="00340905" w:rsidRDefault="009E104D" w:rsidP="00927D54">
            <w:pPr>
              <w:widowControl w:val="0"/>
              <w:spacing w:after="0"/>
              <w:jc w:val="both"/>
              <w:rPr>
                <w:rFonts w:ascii="Arial" w:eastAsia="Times New Roman" w:hAnsi="Arial" w:cs="Arial"/>
                <w:b/>
                <w:sz w:val="24"/>
                <w:szCs w:val="24"/>
                <w:lang w:val="en-GB"/>
              </w:rPr>
            </w:pPr>
          </w:p>
        </w:tc>
      </w:tr>
      <w:tr w:rsidR="00C10C01" w:rsidRPr="00340905" w:rsidTr="00927D54">
        <w:trPr>
          <w:trHeight w:val="710"/>
        </w:trPr>
        <w:tc>
          <w:tcPr>
            <w:tcW w:w="1260" w:type="dxa"/>
            <w:tcBorders>
              <w:bottom w:val="single" w:sz="4" w:space="0" w:color="auto"/>
            </w:tcBorders>
          </w:tcPr>
          <w:p w:rsidR="00C10C01" w:rsidRPr="00340905" w:rsidRDefault="001C6F18" w:rsidP="00927D54">
            <w:pPr>
              <w:widowControl w:val="0"/>
              <w:spacing w:after="0"/>
              <w:jc w:val="both"/>
              <w:rPr>
                <w:rFonts w:ascii="Arial" w:eastAsia="Times New Roman" w:hAnsi="Arial" w:cs="Arial"/>
                <w:sz w:val="24"/>
                <w:szCs w:val="24"/>
                <w:lang w:val="en-US"/>
              </w:rPr>
            </w:pPr>
            <w:r>
              <w:rPr>
                <w:rFonts w:ascii="Arial" w:eastAsia="Times New Roman" w:hAnsi="Arial" w:cs="Arial"/>
                <w:sz w:val="24"/>
                <w:szCs w:val="24"/>
                <w:lang w:val="en-US"/>
              </w:rPr>
              <w:t>5</w:t>
            </w:r>
            <w:r w:rsidR="007271A2" w:rsidRPr="00340905">
              <w:rPr>
                <w:rFonts w:ascii="Arial" w:eastAsia="Times New Roman" w:hAnsi="Arial" w:cs="Arial"/>
                <w:sz w:val="24"/>
                <w:szCs w:val="24"/>
                <w:lang w:val="en-US"/>
              </w:rPr>
              <w:t xml:space="preserve">. </w:t>
            </w:r>
          </w:p>
        </w:tc>
        <w:tc>
          <w:tcPr>
            <w:tcW w:w="6930" w:type="dxa"/>
            <w:tcBorders>
              <w:bottom w:val="single" w:sz="4" w:space="0" w:color="auto"/>
            </w:tcBorders>
          </w:tcPr>
          <w:p w:rsidR="007271A2" w:rsidRPr="00340905" w:rsidRDefault="007271A2" w:rsidP="00927D54">
            <w:pPr>
              <w:spacing w:after="0"/>
              <w:jc w:val="both"/>
              <w:rPr>
                <w:rFonts w:ascii="Arial" w:eastAsia="Times New Roman" w:hAnsi="Arial" w:cs="Arial"/>
                <w:b/>
                <w:bCs/>
                <w:sz w:val="24"/>
                <w:szCs w:val="24"/>
                <w:lang w:val="en-GB"/>
              </w:rPr>
            </w:pPr>
            <w:r w:rsidRPr="00340905">
              <w:rPr>
                <w:rFonts w:ascii="Arial" w:eastAsia="Times New Roman" w:hAnsi="Arial" w:cs="Arial"/>
                <w:b/>
                <w:bCs/>
                <w:sz w:val="24"/>
                <w:szCs w:val="24"/>
                <w:lang w:val="en-GB"/>
              </w:rPr>
              <w:t xml:space="preserve">Manage the allocated resources of the </w:t>
            </w:r>
            <w:r w:rsidR="00B93C47" w:rsidRPr="00340905">
              <w:rPr>
                <w:rFonts w:ascii="Arial" w:eastAsia="Times New Roman" w:hAnsi="Arial" w:cs="Arial"/>
                <w:b/>
                <w:bCs/>
                <w:sz w:val="24"/>
                <w:szCs w:val="24"/>
                <w:lang w:val="en-GB"/>
              </w:rPr>
              <w:t xml:space="preserve">Sub-Directorate </w:t>
            </w:r>
            <w:r w:rsidRPr="00340905">
              <w:rPr>
                <w:rFonts w:ascii="Arial" w:eastAsia="Times New Roman" w:hAnsi="Arial" w:cs="Arial"/>
                <w:b/>
                <w:bCs/>
                <w:sz w:val="24"/>
                <w:szCs w:val="24"/>
                <w:lang w:val="en-GB"/>
              </w:rPr>
              <w:t xml:space="preserve">in line with legislative and departmental policy directives and comply with corporate governance and planning imperatives </w:t>
            </w:r>
          </w:p>
          <w:p w:rsidR="00927D54" w:rsidRPr="00340905" w:rsidRDefault="00927D54" w:rsidP="00927D54">
            <w:pPr>
              <w:spacing w:after="0"/>
              <w:jc w:val="both"/>
              <w:rPr>
                <w:rFonts w:ascii="Arial" w:eastAsia="Times New Roman" w:hAnsi="Arial" w:cs="Arial"/>
                <w:b/>
                <w:bCs/>
                <w:sz w:val="24"/>
                <w:szCs w:val="24"/>
                <w:lang w:val="en-GB"/>
              </w:rPr>
            </w:pPr>
          </w:p>
          <w:p w:rsidR="003B156E" w:rsidRPr="00340905" w:rsidRDefault="003B156E" w:rsidP="00927D54">
            <w:pPr>
              <w:pStyle w:val="ListParagraph"/>
              <w:numPr>
                <w:ilvl w:val="0"/>
                <w:numId w:val="19"/>
              </w:numPr>
              <w:spacing w:after="0"/>
              <w:jc w:val="both"/>
              <w:rPr>
                <w:rFonts w:ascii="Arial" w:eastAsia="Times New Roman" w:hAnsi="Arial" w:cs="Arial"/>
                <w:bCs/>
                <w:sz w:val="24"/>
                <w:szCs w:val="24"/>
                <w:lang w:val="en-GB"/>
              </w:rPr>
            </w:pPr>
            <w:r w:rsidRPr="00340905">
              <w:rPr>
                <w:rFonts w:ascii="Arial" w:eastAsia="Times New Roman" w:hAnsi="Arial" w:cs="Arial"/>
                <w:bCs/>
                <w:sz w:val="24"/>
                <w:szCs w:val="24"/>
                <w:lang w:val="en-GB"/>
              </w:rPr>
              <w:t xml:space="preserve">Maintain high standards by ensuring that the team / section produces excellent </w:t>
            </w:r>
            <w:r w:rsidR="00927D54" w:rsidRPr="00340905">
              <w:rPr>
                <w:rFonts w:ascii="Arial" w:eastAsia="Times New Roman" w:hAnsi="Arial" w:cs="Arial"/>
                <w:bCs/>
                <w:sz w:val="24"/>
                <w:szCs w:val="24"/>
                <w:lang w:val="en-GB"/>
              </w:rPr>
              <w:t>work in</w:t>
            </w:r>
            <w:r w:rsidRPr="00340905">
              <w:rPr>
                <w:rFonts w:ascii="Arial" w:eastAsia="Times New Roman" w:hAnsi="Arial" w:cs="Arial"/>
                <w:bCs/>
                <w:sz w:val="24"/>
                <w:szCs w:val="24"/>
                <w:lang w:val="en-GB"/>
              </w:rPr>
              <w:t xml:space="preserve"> terms of quality / quantity and timeliness</w:t>
            </w:r>
          </w:p>
          <w:p w:rsidR="003B156E" w:rsidRPr="00340905" w:rsidRDefault="003B156E" w:rsidP="00927D54">
            <w:pPr>
              <w:pStyle w:val="ListParagraph"/>
              <w:numPr>
                <w:ilvl w:val="0"/>
                <w:numId w:val="19"/>
              </w:numPr>
              <w:spacing w:after="0"/>
              <w:jc w:val="both"/>
              <w:rPr>
                <w:rFonts w:ascii="Arial" w:eastAsia="Times New Roman" w:hAnsi="Arial" w:cs="Arial"/>
                <w:bCs/>
                <w:sz w:val="24"/>
                <w:szCs w:val="24"/>
                <w:lang w:val="en-GB"/>
              </w:rPr>
            </w:pPr>
            <w:r w:rsidRPr="00340905">
              <w:rPr>
                <w:rFonts w:ascii="Arial" w:eastAsia="Times New Roman" w:hAnsi="Arial" w:cs="Arial"/>
                <w:bCs/>
                <w:sz w:val="24"/>
                <w:szCs w:val="24"/>
                <w:lang w:val="en-GB"/>
              </w:rPr>
              <w:t>Resolve problems of motivation and control with minimum guidance from manager</w:t>
            </w:r>
          </w:p>
          <w:p w:rsidR="003B156E" w:rsidRPr="00340905" w:rsidRDefault="003B156E" w:rsidP="00927D54">
            <w:pPr>
              <w:pStyle w:val="ListParagraph"/>
              <w:numPr>
                <w:ilvl w:val="0"/>
                <w:numId w:val="19"/>
              </w:numPr>
              <w:spacing w:after="0"/>
              <w:jc w:val="both"/>
              <w:rPr>
                <w:rFonts w:ascii="Arial" w:eastAsia="Times New Roman" w:hAnsi="Arial" w:cs="Arial"/>
                <w:bCs/>
                <w:sz w:val="24"/>
                <w:szCs w:val="24"/>
                <w:lang w:val="en-GB"/>
              </w:rPr>
            </w:pPr>
            <w:r w:rsidRPr="00340905">
              <w:rPr>
                <w:rFonts w:ascii="Arial" w:eastAsia="Times New Roman" w:hAnsi="Arial" w:cs="Arial"/>
                <w:bCs/>
                <w:sz w:val="24"/>
                <w:szCs w:val="24"/>
                <w:lang w:val="en-GB"/>
              </w:rPr>
              <w:t>Delegate functions to staff based on individual potential provide the necessary guidance and support and afford staff adequate training and development opportunities</w:t>
            </w:r>
          </w:p>
          <w:p w:rsidR="003B156E" w:rsidRPr="00340905" w:rsidRDefault="003B156E" w:rsidP="00927D54">
            <w:pPr>
              <w:pStyle w:val="ListParagraph"/>
              <w:numPr>
                <w:ilvl w:val="0"/>
                <w:numId w:val="19"/>
              </w:numPr>
              <w:spacing w:after="0"/>
              <w:jc w:val="both"/>
              <w:rPr>
                <w:rFonts w:ascii="Arial" w:eastAsia="Times New Roman" w:hAnsi="Arial" w:cs="Arial"/>
                <w:bCs/>
                <w:sz w:val="24"/>
                <w:szCs w:val="24"/>
                <w:lang w:val="en-GB"/>
              </w:rPr>
            </w:pPr>
            <w:r w:rsidRPr="00340905">
              <w:rPr>
                <w:rFonts w:ascii="Arial" w:eastAsia="Times New Roman" w:hAnsi="Arial" w:cs="Arial"/>
                <w:bCs/>
                <w:sz w:val="24"/>
                <w:szCs w:val="24"/>
                <w:lang w:val="en-GB"/>
              </w:rPr>
              <w:t xml:space="preserve">Ensure timeously development and implementation of Work Plans and   Personal Development </w:t>
            </w:r>
            <w:r w:rsidR="00764652" w:rsidRPr="00340905">
              <w:rPr>
                <w:rFonts w:ascii="Arial" w:eastAsia="Times New Roman" w:hAnsi="Arial" w:cs="Arial"/>
                <w:bCs/>
                <w:sz w:val="24"/>
                <w:szCs w:val="24"/>
                <w:lang w:val="en-GB"/>
              </w:rPr>
              <w:t>Plans (</w:t>
            </w:r>
            <w:r w:rsidRPr="00340905">
              <w:rPr>
                <w:rFonts w:ascii="Arial" w:eastAsia="Times New Roman" w:hAnsi="Arial" w:cs="Arial"/>
                <w:bCs/>
                <w:sz w:val="24"/>
                <w:szCs w:val="24"/>
                <w:lang w:val="en-GB"/>
              </w:rPr>
              <w:t xml:space="preserve">PDP’s) for all subordinates </w:t>
            </w:r>
          </w:p>
          <w:p w:rsidR="003B156E" w:rsidRPr="00340905" w:rsidRDefault="003B156E" w:rsidP="00927D54">
            <w:pPr>
              <w:pStyle w:val="ListParagraph"/>
              <w:numPr>
                <w:ilvl w:val="0"/>
                <w:numId w:val="19"/>
              </w:numPr>
              <w:spacing w:after="0"/>
              <w:jc w:val="both"/>
              <w:rPr>
                <w:rFonts w:ascii="Arial" w:eastAsia="Times New Roman" w:hAnsi="Arial" w:cs="Arial"/>
                <w:bCs/>
                <w:sz w:val="24"/>
                <w:szCs w:val="24"/>
                <w:lang w:val="en-GB"/>
              </w:rPr>
            </w:pPr>
            <w:r w:rsidRPr="00340905">
              <w:rPr>
                <w:rFonts w:ascii="Arial" w:eastAsia="Times New Roman" w:hAnsi="Arial" w:cs="Arial"/>
                <w:bCs/>
                <w:sz w:val="24"/>
                <w:szCs w:val="24"/>
                <w:lang w:val="en-GB"/>
              </w:rPr>
              <w:t xml:space="preserve">Manage daily employee performance and ensure timely Performance Assessments of all subordinates </w:t>
            </w:r>
          </w:p>
          <w:p w:rsidR="00C10C01" w:rsidRPr="00340905" w:rsidRDefault="003B156E" w:rsidP="00927D54">
            <w:pPr>
              <w:pStyle w:val="ListParagraph"/>
              <w:numPr>
                <w:ilvl w:val="0"/>
                <w:numId w:val="19"/>
              </w:numPr>
              <w:spacing w:after="0"/>
              <w:jc w:val="both"/>
              <w:rPr>
                <w:rFonts w:ascii="Arial" w:eastAsia="Times New Roman" w:hAnsi="Arial" w:cs="Arial"/>
                <w:bCs/>
                <w:sz w:val="24"/>
                <w:szCs w:val="24"/>
                <w:lang w:val="en-GB"/>
              </w:rPr>
            </w:pPr>
            <w:r w:rsidRPr="00340905">
              <w:rPr>
                <w:rFonts w:ascii="Arial" w:eastAsia="Times New Roman" w:hAnsi="Arial" w:cs="Arial"/>
                <w:bCs/>
                <w:sz w:val="24"/>
                <w:szCs w:val="24"/>
                <w:lang w:val="en-GB"/>
              </w:rPr>
              <w:t xml:space="preserve">Ensure management , maintenance and safekeeping of assets </w:t>
            </w:r>
          </w:p>
        </w:tc>
        <w:tc>
          <w:tcPr>
            <w:tcW w:w="2520" w:type="dxa"/>
            <w:tcBorders>
              <w:bottom w:val="single" w:sz="4" w:space="0" w:color="auto"/>
            </w:tcBorders>
          </w:tcPr>
          <w:p w:rsidR="00C10C01" w:rsidRPr="00340905" w:rsidRDefault="00C10C01" w:rsidP="00927D54">
            <w:pPr>
              <w:widowControl w:val="0"/>
              <w:spacing w:after="0"/>
              <w:jc w:val="both"/>
              <w:rPr>
                <w:rFonts w:ascii="Arial" w:eastAsia="Times New Roman" w:hAnsi="Arial" w:cs="Arial"/>
                <w:b/>
                <w:sz w:val="24"/>
                <w:szCs w:val="24"/>
                <w:lang w:val="en-US"/>
              </w:rPr>
            </w:pPr>
          </w:p>
        </w:tc>
      </w:tr>
      <w:tr w:rsidR="00612C60" w:rsidRPr="00340905" w:rsidTr="00F701A0">
        <w:tc>
          <w:tcPr>
            <w:tcW w:w="1260" w:type="dxa"/>
            <w:shd w:val="clear" w:color="auto" w:fill="D9D9D9"/>
          </w:tcPr>
          <w:p w:rsidR="00612C60" w:rsidRPr="00340905" w:rsidRDefault="00612C60" w:rsidP="00612C60">
            <w:pPr>
              <w:widowControl w:val="0"/>
              <w:spacing w:after="0" w:line="240" w:lineRule="auto"/>
              <w:rPr>
                <w:rFonts w:ascii="Arial" w:eastAsia="Times New Roman" w:hAnsi="Arial" w:cs="Arial"/>
                <w:b/>
                <w:sz w:val="24"/>
                <w:szCs w:val="24"/>
                <w:lang w:val="en-US"/>
              </w:rPr>
            </w:pPr>
            <w:r w:rsidRPr="00340905">
              <w:rPr>
                <w:rFonts w:ascii="Arial" w:eastAsia="Times New Roman" w:hAnsi="Arial" w:cs="Arial"/>
                <w:b/>
                <w:sz w:val="24"/>
                <w:szCs w:val="24"/>
                <w:lang w:val="en-US"/>
              </w:rPr>
              <w:t>TOTAL</w:t>
            </w:r>
          </w:p>
        </w:tc>
        <w:tc>
          <w:tcPr>
            <w:tcW w:w="6930" w:type="dxa"/>
            <w:shd w:val="clear" w:color="auto" w:fill="D9D9D9"/>
          </w:tcPr>
          <w:p w:rsidR="00612C60" w:rsidRPr="00340905"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rsidR="00612C60" w:rsidRPr="00340905" w:rsidRDefault="00612C60" w:rsidP="00612C60">
            <w:pPr>
              <w:widowControl w:val="0"/>
              <w:spacing w:after="0" w:line="240" w:lineRule="auto"/>
              <w:jc w:val="center"/>
              <w:rPr>
                <w:rFonts w:ascii="Arial" w:eastAsia="Times New Roman" w:hAnsi="Arial" w:cs="Arial"/>
                <w:b/>
                <w:sz w:val="24"/>
                <w:szCs w:val="24"/>
                <w:lang w:val="en-US"/>
              </w:rPr>
            </w:pPr>
            <w:r w:rsidRPr="00340905">
              <w:rPr>
                <w:rFonts w:ascii="Arial" w:eastAsia="Times New Roman" w:hAnsi="Arial" w:cs="Arial"/>
                <w:b/>
                <w:sz w:val="24"/>
                <w:szCs w:val="24"/>
                <w:lang w:val="en-US"/>
              </w:rPr>
              <w:t>100%</w:t>
            </w:r>
          </w:p>
        </w:tc>
      </w:tr>
    </w:tbl>
    <w:p w:rsidR="00612C60" w:rsidRPr="00340905"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340905" w:rsidTr="00F701A0">
        <w:trPr>
          <w:trHeight w:val="260"/>
        </w:trPr>
        <w:tc>
          <w:tcPr>
            <w:tcW w:w="10800" w:type="dxa"/>
            <w:shd w:val="clear" w:color="auto" w:fill="D9D9D9"/>
            <w:vAlign w:val="center"/>
          </w:tcPr>
          <w:p w:rsidR="00612C60" w:rsidRPr="00340905" w:rsidRDefault="00612C60" w:rsidP="00612C60">
            <w:pPr>
              <w:keepNext/>
              <w:spacing w:after="0" w:line="240" w:lineRule="auto"/>
              <w:outlineLvl w:val="0"/>
              <w:rPr>
                <w:rFonts w:ascii="Arial" w:eastAsia="Times New Roman" w:hAnsi="Arial" w:cs="Arial"/>
                <w:b/>
                <w:bCs/>
                <w:sz w:val="24"/>
                <w:szCs w:val="24"/>
                <w:lang w:val="en-US"/>
              </w:rPr>
            </w:pPr>
            <w:r w:rsidRPr="00340905">
              <w:rPr>
                <w:rFonts w:ascii="Arial" w:eastAsia="Times New Roman" w:hAnsi="Arial" w:cs="Arial"/>
                <w:b/>
                <w:bCs/>
                <w:sz w:val="24"/>
                <w:szCs w:val="24"/>
                <w:lang w:val="en-US"/>
              </w:rPr>
              <w:t>E.COMMUNICATION AND</w:t>
            </w:r>
            <w:r w:rsidRPr="00340905">
              <w:rPr>
                <w:rFonts w:ascii="Arial" w:eastAsia="Times New Roman" w:hAnsi="Arial" w:cs="Arial"/>
                <w:b/>
                <w:bCs/>
                <w:sz w:val="24"/>
                <w:szCs w:val="24"/>
              </w:rPr>
              <w:t xml:space="preserve"> STAKEHOLDERS</w:t>
            </w:r>
          </w:p>
        </w:tc>
      </w:tr>
    </w:tbl>
    <w:p w:rsidR="00612C60" w:rsidRPr="00340905"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340905" w:rsidTr="00DB1E94">
        <w:trPr>
          <w:trHeight w:val="441"/>
        </w:trPr>
        <w:tc>
          <w:tcPr>
            <w:tcW w:w="900" w:type="dxa"/>
            <w:shd w:val="clear" w:color="auto" w:fill="D9D9D9"/>
          </w:tcPr>
          <w:p w:rsidR="00DB1E94" w:rsidRPr="00340905" w:rsidRDefault="00DB1E94" w:rsidP="00612C60">
            <w:pPr>
              <w:spacing w:after="0"/>
              <w:rPr>
                <w:rFonts w:ascii="Arial" w:eastAsia="Calibri" w:hAnsi="Arial" w:cs="Arial"/>
                <w:b/>
                <w:sz w:val="24"/>
                <w:szCs w:val="24"/>
                <w:lang w:val="en-US"/>
              </w:rPr>
            </w:pPr>
            <w:r w:rsidRPr="00340905">
              <w:rPr>
                <w:rFonts w:ascii="Arial" w:eastAsia="Calibri" w:hAnsi="Arial" w:cs="Arial"/>
                <w:b/>
                <w:sz w:val="24"/>
                <w:szCs w:val="24"/>
                <w:lang w:val="en-US"/>
              </w:rPr>
              <w:t>No.</w:t>
            </w:r>
          </w:p>
        </w:tc>
        <w:tc>
          <w:tcPr>
            <w:tcW w:w="9885" w:type="dxa"/>
            <w:shd w:val="clear" w:color="auto" w:fill="D9D9D9"/>
          </w:tcPr>
          <w:p w:rsidR="00DB1E94" w:rsidRPr="00340905" w:rsidRDefault="00DB1E94" w:rsidP="00612C60">
            <w:pPr>
              <w:spacing w:after="0"/>
              <w:rPr>
                <w:rFonts w:ascii="Arial" w:eastAsia="Calibri" w:hAnsi="Arial" w:cs="Arial"/>
                <w:b/>
                <w:sz w:val="24"/>
                <w:szCs w:val="24"/>
                <w:lang w:val="en-US"/>
              </w:rPr>
            </w:pPr>
            <w:r w:rsidRPr="00340905">
              <w:rPr>
                <w:rFonts w:ascii="Arial" w:eastAsia="Calibri" w:hAnsi="Arial" w:cs="Arial"/>
                <w:b/>
                <w:sz w:val="24"/>
                <w:szCs w:val="24"/>
                <w:lang w:val="en-US"/>
              </w:rPr>
              <w:t>Stakeholders</w:t>
            </w:r>
          </w:p>
        </w:tc>
      </w:tr>
      <w:tr w:rsidR="00DB1E94" w:rsidRPr="00340905" w:rsidTr="00DB1E94">
        <w:tc>
          <w:tcPr>
            <w:tcW w:w="900" w:type="dxa"/>
            <w:shd w:val="clear" w:color="auto" w:fill="auto"/>
          </w:tcPr>
          <w:p w:rsidR="00DB1E94" w:rsidRPr="00340905" w:rsidRDefault="00DB1E94" w:rsidP="00612C60">
            <w:pPr>
              <w:spacing w:after="0"/>
              <w:rPr>
                <w:rFonts w:ascii="Arial" w:eastAsia="Calibri" w:hAnsi="Arial" w:cs="Arial"/>
                <w:sz w:val="24"/>
                <w:szCs w:val="24"/>
                <w:lang w:val="en-US"/>
              </w:rPr>
            </w:pPr>
            <w:r w:rsidRPr="00340905">
              <w:rPr>
                <w:rFonts w:ascii="Arial" w:eastAsia="Calibri" w:hAnsi="Arial" w:cs="Arial"/>
                <w:sz w:val="24"/>
                <w:szCs w:val="24"/>
                <w:lang w:val="en-US"/>
              </w:rPr>
              <w:t>1.</w:t>
            </w:r>
          </w:p>
        </w:tc>
        <w:tc>
          <w:tcPr>
            <w:tcW w:w="9885" w:type="dxa"/>
            <w:shd w:val="clear" w:color="auto" w:fill="auto"/>
          </w:tcPr>
          <w:p w:rsidR="00A122DB" w:rsidRPr="00340905" w:rsidRDefault="00A122DB" w:rsidP="00612C60">
            <w:pPr>
              <w:tabs>
                <w:tab w:val="left" w:pos="1134"/>
                <w:tab w:val="left" w:pos="1843"/>
              </w:tabs>
              <w:spacing w:after="0"/>
              <w:rPr>
                <w:rFonts w:ascii="Arial" w:eastAsia="Times New Roman" w:hAnsi="Arial" w:cs="Arial"/>
                <w:sz w:val="24"/>
                <w:szCs w:val="24"/>
                <w:lang w:val="en-US"/>
              </w:rPr>
            </w:pPr>
            <w:r w:rsidRPr="00340905">
              <w:rPr>
                <w:rFonts w:ascii="Arial" w:eastAsia="Times New Roman" w:hAnsi="Arial" w:cs="Arial"/>
                <w:sz w:val="24"/>
                <w:szCs w:val="24"/>
                <w:lang w:val="en-US"/>
              </w:rPr>
              <w:t>Provincial Executive Committee(Exco)</w:t>
            </w:r>
          </w:p>
          <w:p w:rsidR="00A122DB" w:rsidRPr="00340905" w:rsidRDefault="00DB1E94" w:rsidP="00612C60">
            <w:pPr>
              <w:tabs>
                <w:tab w:val="left" w:pos="1134"/>
                <w:tab w:val="left" w:pos="1843"/>
              </w:tabs>
              <w:spacing w:after="0"/>
              <w:rPr>
                <w:rFonts w:ascii="Arial" w:eastAsia="Times New Roman" w:hAnsi="Arial" w:cs="Arial"/>
                <w:sz w:val="24"/>
                <w:szCs w:val="24"/>
                <w:lang w:val="en-US"/>
              </w:rPr>
            </w:pPr>
            <w:r w:rsidRPr="00340905">
              <w:rPr>
                <w:rFonts w:ascii="Arial" w:eastAsia="Times New Roman" w:hAnsi="Arial" w:cs="Arial"/>
                <w:sz w:val="24"/>
                <w:szCs w:val="24"/>
                <w:lang w:val="en-US"/>
              </w:rPr>
              <w:t>Provincial Departments</w:t>
            </w:r>
          </w:p>
          <w:p w:rsidR="00DB1E94" w:rsidRPr="00340905" w:rsidRDefault="00DB1E94" w:rsidP="00612C60">
            <w:pPr>
              <w:tabs>
                <w:tab w:val="left" w:pos="1134"/>
                <w:tab w:val="left" w:pos="1843"/>
              </w:tabs>
              <w:spacing w:after="0"/>
              <w:rPr>
                <w:rFonts w:ascii="Arial" w:eastAsia="Times New Roman" w:hAnsi="Arial" w:cs="Arial"/>
                <w:sz w:val="24"/>
                <w:szCs w:val="24"/>
                <w:lang w:val="en-US"/>
              </w:rPr>
            </w:pPr>
            <w:r w:rsidRPr="00340905">
              <w:rPr>
                <w:rFonts w:ascii="Arial" w:eastAsia="Times New Roman" w:hAnsi="Arial" w:cs="Arial"/>
                <w:sz w:val="24"/>
                <w:szCs w:val="24"/>
                <w:lang w:val="en-US"/>
              </w:rPr>
              <w:t xml:space="preserve">All Senior Management and official in the Department </w:t>
            </w:r>
          </w:p>
          <w:p w:rsidR="00DB1E94" w:rsidRPr="00340905" w:rsidRDefault="00DB1E94" w:rsidP="00612C60">
            <w:pPr>
              <w:tabs>
                <w:tab w:val="left" w:pos="1134"/>
                <w:tab w:val="left" w:pos="1843"/>
              </w:tabs>
              <w:spacing w:after="0"/>
              <w:rPr>
                <w:rFonts w:ascii="Arial" w:eastAsia="Times New Roman" w:hAnsi="Arial" w:cs="Arial"/>
                <w:sz w:val="24"/>
                <w:szCs w:val="24"/>
                <w:lang w:val="en-US"/>
              </w:rPr>
            </w:pPr>
            <w:r w:rsidRPr="00340905">
              <w:rPr>
                <w:rFonts w:ascii="Arial" w:eastAsia="Times New Roman" w:hAnsi="Arial" w:cs="Arial"/>
                <w:sz w:val="24"/>
                <w:szCs w:val="24"/>
                <w:lang w:val="en-US"/>
              </w:rPr>
              <w:t xml:space="preserve">National Departments and officials </w:t>
            </w:r>
          </w:p>
          <w:p w:rsidR="00DB1E94" w:rsidRPr="00340905" w:rsidRDefault="00DB1E94" w:rsidP="00612C60">
            <w:pPr>
              <w:tabs>
                <w:tab w:val="left" w:pos="1134"/>
                <w:tab w:val="left" w:pos="1843"/>
              </w:tabs>
              <w:spacing w:after="0"/>
              <w:rPr>
                <w:rFonts w:ascii="Arial" w:eastAsia="Times New Roman" w:hAnsi="Arial" w:cs="Arial"/>
                <w:sz w:val="24"/>
                <w:szCs w:val="24"/>
                <w:lang w:val="en-US"/>
              </w:rPr>
            </w:pPr>
            <w:r w:rsidRPr="00340905">
              <w:rPr>
                <w:rFonts w:ascii="Arial" w:eastAsia="Times New Roman" w:hAnsi="Arial" w:cs="Arial"/>
                <w:sz w:val="24"/>
                <w:szCs w:val="24"/>
                <w:lang w:val="en-US"/>
              </w:rPr>
              <w:t xml:space="preserve">Private Sector Organisations </w:t>
            </w:r>
          </w:p>
          <w:p w:rsidR="00DB1E94" w:rsidRPr="00340905" w:rsidRDefault="00DB1E94" w:rsidP="00612C60">
            <w:pPr>
              <w:tabs>
                <w:tab w:val="left" w:pos="1134"/>
                <w:tab w:val="left" w:pos="1843"/>
              </w:tabs>
              <w:spacing w:after="0"/>
              <w:rPr>
                <w:rFonts w:ascii="Arial" w:eastAsia="Times New Roman" w:hAnsi="Arial" w:cs="Arial"/>
                <w:sz w:val="24"/>
                <w:szCs w:val="24"/>
                <w:lang w:val="en-US"/>
              </w:rPr>
            </w:pPr>
            <w:r w:rsidRPr="00340905">
              <w:rPr>
                <w:rFonts w:ascii="Arial" w:eastAsia="Times New Roman" w:hAnsi="Arial" w:cs="Arial"/>
                <w:sz w:val="24"/>
                <w:szCs w:val="24"/>
                <w:lang w:val="en-US"/>
              </w:rPr>
              <w:t>Internal Organisations</w:t>
            </w:r>
          </w:p>
          <w:p w:rsidR="00DB1E94" w:rsidRPr="00340905" w:rsidRDefault="00DB1E94" w:rsidP="00612C60">
            <w:pPr>
              <w:tabs>
                <w:tab w:val="left" w:pos="1134"/>
                <w:tab w:val="left" w:pos="1843"/>
              </w:tabs>
              <w:spacing w:after="0"/>
              <w:rPr>
                <w:rFonts w:ascii="Arial" w:eastAsia="Times New Roman" w:hAnsi="Arial" w:cs="Arial"/>
                <w:sz w:val="24"/>
                <w:szCs w:val="24"/>
                <w:lang w:val="en-US"/>
              </w:rPr>
            </w:pPr>
            <w:r w:rsidRPr="00340905">
              <w:rPr>
                <w:rFonts w:ascii="Arial" w:eastAsia="Times New Roman" w:hAnsi="Arial" w:cs="Arial"/>
                <w:sz w:val="24"/>
                <w:szCs w:val="24"/>
                <w:lang w:val="en-US"/>
              </w:rPr>
              <w:t xml:space="preserve">Organised Labour </w:t>
            </w:r>
          </w:p>
          <w:p w:rsidR="00DB1E94" w:rsidRPr="00340905" w:rsidRDefault="00DB1E94" w:rsidP="00612C60">
            <w:pPr>
              <w:tabs>
                <w:tab w:val="left" w:pos="1134"/>
                <w:tab w:val="left" w:pos="1843"/>
              </w:tabs>
              <w:spacing w:after="0"/>
              <w:rPr>
                <w:rFonts w:ascii="Arial" w:eastAsia="Times New Roman" w:hAnsi="Arial" w:cs="Arial"/>
                <w:sz w:val="24"/>
                <w:szCs w:val="24"/>
                <w:lang w:val="en-US"/>
              </w:rPr>
            </w:pPr>
            <w:r w:rsidRPr="00340905">
              <w:rPr>
                <w:rFonts w:ascii="Arial" w:eastAsia="Times New Roman" w:hAnsi="Arial" w:cs="Arial"/>
                <w:sz w:val="24"/>
                <w:szCs w:val="24"/>
                <w:lang w:val="en-US"/>
              </w:rPr>
              <w:t>State Owned entities- Marketers/ Event Coordinators</w:t>
            </w:r>
          </w:p>
          <w:p w:rsidR="00DB1E94" w:rsidRPr="00340905" w:rsidRDefault="00DB1E94" w:rsidP="00612C60">
            <w:pPr>
              <w:tabs>
                <w:tab w:val="left" w:pos="1134"/>
                <w:tab w:val="left" w:pos="1843"/>
              </w:tabs>
              <w:spacing w:after="0"/>
              <w:rPr>
                <w:rFonts w:ascii="Arial" w:eastAsia="Times New Roman" w:hAnsi="Arial" w:cs="Arial"/>
                <w:sz w:val="24"/>
                <w:szCs w:val="24"/>
                <w:lang w:val="en-US"/>
              </w:rPr>
            </w:pPr>
            <w:r w:rsidRPr="00340905">
              <w:rPr>
                <w:rFonts w:ascii="Arial" w:eastAsia="Times New Roman" w:hAnsi="Arial" w:cs="Arial"/>
                <w:sz w:val="24"/>
                <w:szCs w:val="24"/>
                <w:lang w:val="en-US"/>
              </w:rPr>
              <w:t>Oversight Bodies</w:t>
            </w:r>
          </w:p>
        </w:tc>
      </w:tr>
    </w:tbl>
    <w:p w:rsidR="00612C60" w:rsidRPr="00340905"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340905" w:rsidTr="00F701A0">
        <w:tc>
          <w:tcPr>
            <w:tcW w:w="3697" w:type="dxa"/>
          </w:tcPr>
          <w:p w:rsidR="00612C60" w:rsidRPr="00340905"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340905">
              <w:rPr>
                <w:rFonts w:ascii="Arial" w:eastAsia="Times New Roman" w:hAnsi="Arial" w:cs="Arial"/>
                <w:b/>
                <w:sz w:val="24"/>
                <w:szCs w:val="24"/>
                <w:lang w:val="en-US"/>
              </w:rPr>
              <w:t>PHYSICAL DEMANDS/HAZARDOUS CONDITIONS</w:t>
            </w:r>
          </w:p>
        </w:tc>
        <w:tc>
          <w:tcPr>
            <w:tcW w:w="7103" w:type="dxa"/>
          </w:tcPr>
          <w:p w:rsidR="00612C60" w:rsidRPr="00340905" w:rsidRDefault="00AD13DA" w:rsidP="00612C60">
            <w:pPr>
              <w:spacing w:after="0" w:line="360" w:lineRule="auto"/>
              <w:jc w:val="both"/>
              <w:rPr>
                <w:rFonts w:ascii="Arial" w:eastAsia="Times New Roman" w:hAnsi="Arial" w:cs="Arial"/>
                <w:sz w:val="24"/>
                <w:szCs w:val="24"/>
                <w:lang w:val="en-US"/>
              </w:rPr>
            </w:pPr>
            <w:r w:rsidRPr="00340905">
              <w:rPr>
                <w:rFonts w:ascii="Arial" w:eastAsia="Times New Roman" w:hAnsi="Arial" w:cs="Arial"/>
                <w:sz w:val="24"/>
                <w:szCs w:val="24"/>
                <w:lang w:val="en-GB"/>
              </w:rPr>
              <w:t>Yes</w:t>
            </w:r>
          </w:p>
        </w:tc>
      </w:tr>
      <w:tr w:rsidR="00612C60" w:rsidRPr="00340905" w:rsidTr="00F701A0">
        <w:tc>
          <w:tcPr>
            <w:tcW w:w="3697" w:type="dxa"/>
          </w:tcPr>
          <w:p w:rsidR="00612C60" w:rsidRPr="00340905"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340905">
              <w:rPr>
                <w:rFonts w:ascii="Arial" w:eastAsia="Times New Roman" w:hAnsi="Arial" w:cs="Arial"/>
                <w:b/>
                <w:sz w:val="24"/>
                <w:szCs w:val="24"/>
                <w:lang w:val="en-US"/>
              </w:rPr>
              <w:t>HOURS OF WORK</w:t>
            </w:r>
          </w:p>
        </w:tc>
        <w:tc>
          <w:tcPr>
            <w:tcW w:w="7103" w:type="dxa"/>
          </w:tcPr>
          <w:p w:rsidR="00612C60" w:rsidRPr="00340905"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340905">
              <w:rPr>
                <w:rFonts w:ascii="Arial" w:eastAsia="Times New Roman" w:hAnsi="Arial" w:cs="Arial"/>
                <w:sz w:val="24"/>
                <w:szCs w:val="24"/>
                <w:lang w:val="en-US"/>
              </w:rPr>
              <w:t>8-16:30</w:t>
            </w:r>
          </w:p>
        </w:tc>
      </w:tr>
    </w:tbl>
    <w:p w:rsidR="00612C60" w:rsidRPr="00340905" w:rsidRDefault="00612C60" w:rsidP="00612C60">
      <w:pPr>
        <w:spacing w:after="0" w:line="240" w:lineRule="auto"/>
        <w:rPr>
          <w:rFonts w:ascii="Arial" w:eastAsia="Times New Roman" w:hAnsi="Arial" w:cs="Arial"/>
          <w:sz w:val="24"/>
          <w:szCs w:val="24"/>
          <w:lang w:val="en-US"/>
        </w:rPr>
      </w:pPr>
    </w:p>
    <w:p w:rsidR="00612C60" w:rsidRPr="00340905"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340905" w:rsidTr="00F701A0">
        <w:trPr>
          <w:trHeight w:val="260"/>
        </w:trPr>
        <w:tc>
          <w:tcPr>
            <w:tcW w:w="10800" w:type="dxa"/>
            <w:shd w:val="clear" w:color="auto" w:fill="D9D9D9"/>
            <w:vAlign w:val="center"/>
          </w:tcPr>
          <w:p w:rsidR="00612C60" w:rsidRPr="00340905" w:rsidRDefault="00612C60" w:rsidP="00612C60">
            <w:pPr>
              <w:keepNext/>
              <w:spacing w:after="0" w:line="240" w:lineRule="auto"/>
              <w:outlineLvl w:val="0"/>
              <w:rPr>
                <w:rFonts w:ascii="Arial" w:eastAsia="Times New Roman" w:hAnsi="Arial" w:cs="Arial"/>
                <w:b/>
                <w:bCs/>
                <w:sz w:val="24"/>
                <w:szCs w:val="24"/>
                <w:lang w:val="en-US"/>
              </w:rPr>
            </w:pPr>
            <w:r w:rsidRPr="00340905">
              <w:rPr>
                <w:rFonts w:ascii="Arial" w:eastAsia="Times New Roman" w:hAnsi="Arial" w:cs="Arial"/>
                <w:b/>
                <w:bCs/>
                <w:sz w:val="24"/>
                <w:szCs w:val="24"/>
                <w:lang w:val="en-US"/>
              </w:rPr>
              <w:t>G.MATERIAL AND EQUIPMENT</w:t>
            </w:r>
          </w:p>
        </w:tc>
      </w:tr>
    </w:tbl>
    <w:p w:rsidR="00612C60" w:rsidRPr="00340905" w:rsidRDefault="00612C60" w:rsidP="00612C60">
      <w:pPr>
        <w:spacing w:after="0" w:line="240" w:lineRule="auto"/>
        <w:rPr>
          <w:rFonts w:ascii="Arial" w:eastAsia="Times New Roman" w:hAnsi="Arial" w:cs="Arial"/>
          <w:sz w:val="24"/>
          <w:szCs w:val="24"/>
          <w:lang w:val="en-US"/>
        </w:rPr>
      </w:pPr>
    </w:p>
    <w:p w:rsidR="00612C60" w:rsidRPr="00340905" w:rsidRDefault="00DB1E94" w:rsidP="00612C60">
      <w:pPr>
        <w:numPr>
          <w:ilvl w:val="0"/>
          <w:numId w:val="9"/>
        </w:numPr>
        <w:spacing w:after="0" w:line="240" w:lineRule="auto"/>
        <w:rPr>
          <w:rFonts w:ascii="Arial" w:eastAsia="Times New Roman" w:hAnsi="Arial" w:cs="Arial"/>
          <w:sz w:val="24"/>
          <w:szCs w:val="24"/>
          <w:lang w:val="en-US"/>
        </w:rPr>
      </w:pPr>
      <w:r w:rsidRPr="00340905">
        <w:rPr>
          <w:rFonts w:ascii="Arial" w:eastAsia="Times New Roman" w:hAnsi="Arial" w:cs="Arial"/>
          <w:sz w:val="24"/>
          <w:szCs w:val="24"/>
          <w:lang w:val="en-US"/>
        </w:rPr>
        <w:t xml:space="preserve">Office equipment </w:t>
      </w:r>
    </w:p>
    <w:p w:rsidR="00612C60" w:rsidRPr="00340905"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340905" w:rsidTr="00F701A0">
        <w:trPr>
          <w:trHeight w:val="260"/>
        </w:trPr>
        <w:tc>
          <w:tcPr>
            <w:tcW w:w="10800" w:type="dxa"/>
            <w:shd w:val="clear" w:color="auto" w:fill="D9D9D9"/>
            <w:vAlign w:val="center"/>
          </w:tcPr>
          <w:p w:rsidR="00612C60" w:rsidRPr="00340905" w:rsidRDefault="00612C60" w:rsidP="00612C60">
            <w:pPr>
              <w:keepNext/>
              <w:spacing w:after="0" w:line="240" w:lineRule="auto"/>
              <w:outlineLvl w:val="0"/>
              <w:rPr>
                <w:rFonts w:ascii="Arial" w:eastAsia="Times New Roman" w:hAnsi="Arial" w:cs="Arial"/>
                <w:b/>
                <w:bCs/>
                <w:sz w:val="24"/>
                <w:szCs w:val="24"/>
                <w:lang w:val="en-US"/>
              </w:rPr>
            </w:pPr>
            <w:r w:rsidRPr="00340905">
              <w:rPr>
                <w:rFonts w:ascii="Arial" w:eastAsia="Times New Roman" w:hAnsi="Arial" w:cs="Arial"/>
                <w:b/>
                <w:bCs/>
                <w:sz w:val="24"/>
                <w:szCs w:val="24"/>
                <w:lang w:val="en-US"/>
              </w:rPr>
              <w:t>H.BUDGET</w:t>
            </w:r>
          </w:p>
        </w:tc>
      </w:tr>
    </w:tbl>
    <w:p w:rsidR="00612C60" w:rsidRPr="00340905" w:rsidRDefault="00612C60" w:rsidP="00612C60">
      <w:pPr>
        <w:spacing w:after="0" w:line="240" w:lineRule="auto"/>
        <w:jc w:val="both"/>
        <w:rPr>
          <w:rFonts w:ascii="Arial" w:eastAsia="Times New Roman" w:hAnsi="Arial" w:cs="Arial"/>
          <w:b/>
          <w:color w:val="FF0000"/>
          <w:sz w:val="24"/>
          <w:szCs w:val="24"/>
          <w:lang w:val="en-US"/>
        </w:rPr>
      </w:pPr>
    </w:p>
    <w:p w:rsidR="00612C60" w:rsidRPr="00340905" w:rsidRDefault="00612C60" w:rsidP="00612C60">
      <w:pPr>
        <w:spacing w:after="0" w:line="240" w:lineRule="auto"/>
        <w:rPr>
          <w:rFonts w:ascii="Arial" w:eastAsia="Times New Roman" w:hAnsi="Arial" w:cs="Arial"/>
          <w:sz w:val="24"/>
          <w:szCs w:val="24"/>
          <w:lang w:val="en-US"/>
        </w:rPr>
      </w:pPr>
    </w:p>
    <w:p w:rsidR="00612C60" w:rsidRPr="00340905" w:rsidRDefault="009B4914" w:rsidP="00612C60">
      <w:pPr>
        <w:numPr>
          <w:ilvl w:val="0"/>
          <w:numId w:val="9"/>
        </w:numPr>
        <w:spacing w:after="0" w:line="240" w:lineRule="auto"/>
        <w:rPr>
          <w:rFonts w:ascii="Arial" w:eastAsia="Times New Roman" w:hAnsi="Arial" w:cs="Arial"/>
          <w:sz w:val="24"/>
          <w:szCs w:val="24"/>
          <w:lang w:val="en-US"/>
        </w:rPr>
      </w:pPr>
      <w:r w:rsidRPr="00340905">
        <w:rPr>
          <w:rFonts w:ascii="Arial" w:eastAsia="Times New Roman" w:hAnsi="Arial" w:cs="Arial"/>
          <w:sz w:val="24"/>
          <w:szCs w:val="24"/>
          <w:lang w:val="en-US"/>
        </w:rPr>
        <w:t xml:space="preserve">Recommend expenditure as per the allocation </w:t>
      </w:r>
    </w:p>
    <w:p w:rsidR="00612C60" w:rsidRPr="00340905" w:rsidRDefault="00612C60" w:rsidP="00612C60">
      <w:pPr>
        <w:spacing w:after="0" w:line="240" w:lineRule="auto"/>
        <w:ind w:left="643"/>
        <w:rPr>
          <w:rFonts w:ascii="Arial" w:eastAsia="Times New Roman" w:hAnsi="Arial" w:cs="Arial"/>
          <w:sz w:val="24"/>
          <w:szCs w:val="24"/>
          <w:lang w:val="en-US"/>
        </w:rPr>
      </w:pPr>
    </w:p>
    <w:p w:rsidR="00612C60" w:rsidRPr="00340905"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340905" w:rsidTr="00F701A0">
        <w:trPr>
          <w:trHeight w:val="260"/>
        </w:trPr>
        <w:tc>
          <w:tcPr>
            <w:tcW w:w="10800" w:type="dxa"/>
            <w:shd w:val="clear" w:color="auto" w:fill="D9D9D9"/>
            <w:vAlign w:val="center"/>
          </w:tcPr>
          <w:p w:rsidR="00612C60" w:rsidRPr="00340905" w:rsidRDefault="00612C60" w:rsidP="00612C60">
            <w:pPr>
              <w:keepNext/>
              <w:spacing w:after="0" w:line="240" w:lineRule="auto"/>
              <w:outlineLvl w:val="0"/>
              <w:rPr>
                <w:rFonts w:ascii="Arial" w:eastAsia="Times New Roman" w:hAnsi="Arial" w:cs="Arial"/>
                <w:b/>
                <w:bCs/>
                <w:sz w:val="24"/>
                <w:szCs w:val="24"/>
                <w:lang w:val="en-US"/>
              </w:rPr>
            </w:pPr>
            <w:r w:rsidRPr="00340905">
              <w:rPr>
                <w:rFonts w:ascii="Arial" w:eastAsia="Times New Roman" w:hAnsi="Arial" w:cs="Arial"/>
                <w:b/>
                <w:bCs/>
                <w:sz w:val="24"/>
                <w:szCs w:val="24"/>
                <w:lang w:val="en-US"/>
              </w:rPr>
              <w:t>I.ENABLING LEGISLATION \ ACT GOVERNING THE JOB HOLDER</w:t>
            </w:r>
          </w:p>
        </w:tc>
      </w:tr>
    </w:tbl>
    <w:p w:rsidR="00612C60" w:rsidRPr="00340905" w:rsidRDefault="00612C60" w:rsidP="00612C60">
      <w:pPr>
        <w:spacing w:after="0" w:line="240" w:lineRule="auto"/>
        <w:jc w:val="both"/>
        <w:rPr>
          <w:rFonts w:ascii="Arial" w:eastAsia="Times New Roman" w:hAnsi="Arial" w:cs="Arial"/>
          <w:b/>
          <w:color w:val="FF0000"/>
          <w:sz w:val="24"/>
          <w:szCs w:val="24"/>
          <w:lang w:val="en-US"/>
        </w:rPr>
      </w:pPr>
    </w:p>
    <w:p w:rsidR="00612C60" w:rsidRPr="00340905" w:rsidRDefault="00612C60" w:rsidP="00612C60">
      <w:pPr>
        <w:numPr>
          <w:ilvl w:val="0"/>
          <w:numId w:val="9"/>
        </w:numPr>
        <w:spacing w:after="0" w:line="240" w:lineRule="auto"/>
        <w:jc w:val="both"/>
        <w:rPr>
          <w:rFonts w:ascii="Arial" w:eastAsia="Times New Roman" w:hAnsi="Arial" w:cs="Arial"/>
          <w:b/>
          <w:color w:val="FF0000"/>
          <w:sz w:val="24"/>
          <w:szCs w:val="24"/>
          <w:lang w:val="en-US"/>
        </w:rPr>
      </w:pPr>
      <w:r w:rsidRPr="00340905">
        <w:rPr>
          <w:rFonts w:ascii="Arial" w:eastAsia="Times New Roman" w:hAnsi="Arial" w:cs="Arial"/>
          <w:sz w:val="24"/>
          <w:szCs w:val="24"/>
          <w:lang w:val="en-GB"/>
        </w:rPr>
        <w:t>Constitution of South Africa</w:t>
      </w:r>
    </w:p>
    <w:p w:rsidR="00DB1E94" w:rsidRPr="00340905"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sidRPr="00340905">
        <w:rPr>
          <w:rFonts w:ascii="Arial" w:eastAsia="Times New Roman" w:hAnsi="Arial" w:cs="Arial"/>
          <w:sz w:val="24"/>
          <w:szCs w:val="24"/>
          <w:lang w:val="en-GB"/>
        </w:rPr>
        <w:t xml:space="preserve">Employment of Educators </w:t>
      </w:r>
    </w:p>
    <w:p w:rsidR="00612C60" w:rsidRPr="00340905"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sidRPr="00340905">
        <w:rPr>
          <w:rFonts w:ascii="Arial" w:eastAsia="Times New Roman" w:hAnsi="Arial" w:cs="Arial"/>
          <w:sz w:val="24"/>
          <w:szCs w:val="24"/>
          <w:lang w:val="en-GB"/>
        </w:rPr>
        <w:t>South African Schools Act</w:t>
      </w:r>
    </w:p>
    <w:p w:rsidR="00DB1E94" w:rsidRPr="00340905"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sidRPr="00340905">
        <w:rPr>
          <w:rFonts w:ascii="Arial" w:eastAsia="Times New Roman" w:hAnsi="Arial" w:cs="Arial"/>
          <w:sz w:val="24"/>
          <w:szCs w:val="24"/>
          <w:lang w:val="en-GB"/>
        </w:rPr>
        <w:t>Public Finance Management Act</w:t>
      </w:r>
    </w:p>
    <w:p w:rsidR="00DB1E94" w:rsidRPr="00340905"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sidRPr="00340905">
        <w:rPr>
          <w:rFonts w:ascii="Arial" w:eastAsia="Times New Roman" w:hAnsi="Arial" w:cs="Arial"/>
          <w:sz w:val="24"/>
          <w:szCs w:val="24"/>
          <w:lang w:val="en-GB"/>
        </w:rPr>
        <w:t>Public Service Act</w:t>
      </w:r>
    </w:p>
    <w:p w:rsidR="00DB1E94" w:rsidRPr="00340905"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sidRPr="00340905">
        <w:rPr>
          <w:rFonts w:ascii="Arial" w:eastAsia="Times New Roman" w:hAnsi="Arial" w:cs="Arial"/>
          <w:sz w:val="24"/>
          <w:szCs w:val="24"/>
          <w:lang w:val="en-GB"/>
        </w:rPr>
        <w:t xml:space="preserve">Public Service Regulation; and </w:t>
      </w:r>
    </w:p>
    <w:p w:rsidR="00DB1E94" w:rsidRPr="00340905" w:rsidRDefault="00DB1E94" w:rsidP="00612C60">
      <w:pPr>
        <w:numPr>
          <w:ilvl w:val="0"/>
          <w:numId w:val="9"/>
        </w:numPr>
        <w:spacing w:after="0" w:line="240" w:lineRule="auto"/>
        <w:jc w:val="both"/>
        <w:rPr>
          <w:rFonts w:ascii="Arial" w:eastAsia="Times New Roman" w:hAnsi="Arial" w:cs="Arial"/>
          <w:color w:val="000000" w:themeColor="text1"/>
          <w:sz w:val="24"/>
          <w:szCs w:val="24"/>
          <w:lang w:val="en-US"/>
        </w:rPr>
      </w:pPr>
      <w:r w:rsidRPr="00340905">
        <w:rPr>
          <w:rFonts w:ascii="Arial" w:eastAsia="Times New Roman" w:hAnsi="Arial" w:cs="Arial"/>
          <w:color w:val="000000" w:themeColor="text1"/>
          <w:sz w:val="24"/>
          <w:szCs w:val="24"/>
          <w:lang w:val="en-US"/>
        </w:rPr>
        <w:t xml:space="preserve">Other relevant acts, policies and regulations </w:t>
      </w:r>
    </w:p>
    <w:p w:rsidR="00612C60" w:rsidRPr="00340905" w:rsidRDefault="00612C60" w:rsidP="00DB1E94">
      <w:pPr>
        <w:spacing w:after="0" w:line="240" w:lineRule="auto"/>
        <w:ind w:left="643"/>
        <w:jc w:val="both"/>
        <w:rPr>
          <w:rFonts w:ascii="Arial" w:eastAsia="Times New Roman" w:hAnsi="Arial" w:cs="Arial"/>
          <w:b/>
          <w:color w:val="FF0000"/>
          <w:sz w:val="24"/>
          <w:szCs w:val="24"/>
          <w:lang w:val="en-US"/>
        </w:rPr>
      </w:pPr>
    </w:p>
    <w:p w:rsidR="00612C60" w:rsidRPr="00340905" w:rsidRDefault="00612C60" w:rsidP="00612C60">
      <w:pPr>
        <w:spacing w:after="0" w:line="240" w:lineRule="auto"/>
        <w:jc w:val="both"/>
        <w:rPr>
          <w:rFonts w:ascii="Arial" w:eastAsia="Times New Roman" w:hAnsi="Arial" w:cs="Arial"/>
          <w:b/>
          <w:color w:val="FF0000"/>
          <w:sz w:val="24"/>
          <w:szCs w:val="24"/>
          <w:lang w:val="en-US"/>
        </w:rPr>
      </w:pPr>
    </w:p>
    <w:p w:rsidR="00612C60" w:rsidRPr="00340905" w:rsidRDefault="00612C60"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340905" w:rsidTr="00F701A0">
        <w:tc>
          <w:tcPr>
            <w:tcW w:w="10800" w:type="dxa"/>
            <w:shd w:val="clear" w:color="auto" w:fill="D9D9D9"/>
            <w:vAlign w:val="center"/>
          </w:tcPr>
          <w:p w:rsidR="00612C60" w:rsidRPr="00340905" w:rsidRDefault="00612C60" w:rsidP="00612C60">
            <w:pPr>
              <w:widowControl w:val="0"/>
              <w:spacing w:after="0" w:line="240" w:lineRule="auto"/>
              <w:rPr>
                <w:rFonts w:ascii="Arial" w:eastAsia="Times New Roman" w:hAnsi="Arial" w:cs="Arial"/>
                <w:b/>
                <w:bCs/>
                <w:sz w:val="24"/>
                <w:szCs w:val="24"/>
                <w:lang w:val="en-US"/>
              </w:rPr>
            </w:pPr>
            <w:r w:rsidRPr="00340905">
              <w:rPr>
                <w:rFonts w:ascii="Arial" w:eastAsia="Times New Roman" w:hAnsi="Arial" w:cs="Arial"/>
                <w:b/>
                <w:bCs/>
                <w:sz w:val="24"/>
                <w:szCs w:val="24"/>
                <w:lang w:val="en-US"/>
              </w:rPr>
              <w:t xml:space="preserve">J. INHERENT REQUIREMENTS   AND COMPENTENCY OF THE JOB  </w:t>
            </w:r>
          </w:p>
        </w:tc>
      </w:tr>
    </w:tbl>
    <w:p w:rsidR="00DB1E94" w:rsidRPr="00340905"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7403"/>
      </w:tblGrid>
      <w:tr w:rsidR="00612C60" w:rsidRPr="00340905" w:rsidTr="00F701A0">
        <w:tc>
          <w:tcPr>
            <w:tcW w:w="10800" w:type="dxa"/>
            <w:gridSpan w:val="2"/>
            <w:shd w:val="clear" w:color="auto" w:fill="DDDDDD"/>
            <w:vAlign w:val="center"/>
          </w:tcPr>
          <w:p w:rsidR="00612C60" w:rsidRPr="00340905" w:rsidRDefault="00612C60" w:rsidP="00612C60">
            <w:pPr>
              <w:widowControl w:val="0"/>
              <w:spacing w:after="0" w:line="240" w:lineRule="auto"/>
              <w:jc w:val="center"/>
              <w:rPr>
                <w:rFonts w:ascii="Arial" w:eastAsia="Times New Roman" w:hAnsi="Arial" w:cs="Arial"/>
                <w:b/>
                <w:bCs/>
                <w:sz w:val="24"/>
                <w:szCs w:val="24"/>
                <w:lang w:val="en-US"/>
              </w:rPr>
            </w:pPr>
            <w:r w:rsidRPr="00340905">
              <w:rPr>
                <w:rFonts w:ascii="Arial" w:eastAsia="Times New Roman" w:hAnsi="Arial" w:cs="Arial"/>
                <w:b/>
                <w:bCs/>
                <w:sz w:val="24"/>
                <w:szCs w:val="24"/>
                <w:lang w:val="en-US"/>
              </w:rPr>
              <w:t>ESSENTIAL REQUIREMENTS</w:t>
            </w:r>
          </w:p>
        </w:tc>
      </w:tr>
      <w:tr w:rsidR="00612C60" w:rsidRPr="00340905" w:rsidTr="00B93C47">
        <w:trPr>
          <w:trHeight w:val="368"/>
        </w:trPr>
        <w:tc>
          <w:tcPr>
            <w:tcW w:w="3397" w:type="dxa"/>
          </w:tcPr>
          <w:p w:rsidR="00612C60" w:rsidRPr="00340905" w:rsidRDefault="00612C60" w:rsidP="00612C60">
            <w:pPr>
              <w:widowControl w:val="0"/>
              <w:spacing w:after="0" w:line="240" w:lineRule="auto"/>
              <w:rPr>
                <w:rFonts w:ascii="Arial" w:eastAsia="Times New Roman" w:hAnsi="Arial" w:cs="Arial"/>
                <w:b/>
                <w:sz w:val="24"/>
                <w:szCs w:val="24"/>
                <w:lang w:val="en-US"/>
              </w:rPr>
            </w:pPr>
            <w:r w:rsidRPr="00340905">
              <w:rPr>
                <w:rFonts w:ascii="Arial" w:eastAsia="Times New Roman" w:hAnsi="Arial" w:cs="Arial"/>
                <w:b/>
                <w:sz w:val="24"/>
                <w:szCs w:val="24"/>
                <w:lang w:val="en-US"/>
              </w:rPr>
              <w:t>KNOWLEDGE</w:t>
            </w:r>
          </w:p>
        </w:tc>
        <w:tc>
          <w:tcPr>
            <w:tcW w:w="7403" w:type="dxa"/>
          </w:tcPr>
          <w:p w:rsidR="00612C60" w:rsidRPr="00340905" w:rsidRDefault="00612C60" w:rsidP="00612C60">
            <w:pPr>
              <w:numPr>
                <w:ilvl w:val="0"/>
                <w:numId w:val="8"/>
              </w:numPr>
              <w:spacing w:after="0" w:line="240" w:lineRule="auto"/>
              <w:rPr>
                <w:rFonts w:ascii="Arial" w:eastAsia="Times New Roman" w:hAnsi="Arial" w:cs="Arial"/>
                <w:sz w:val="24"/>
                <w:szCs w:val="24"/>
                <w:lang w:val="en-US"/>
              </w:rPr>
            </w:pPr>
          </w:p>
        </w:tc>
      </w:tr>
      <w:tr w:rsidR="00612C60" w:rsidRPr="00340905" w:rsidTr="00B93C47">
        <w:trPr>
          <w:trHeight w:val="368"/>
        </w:trPr>
        <w:tc>
          <w:tcPr>
            <w:tcW w:w="3397" w:type="dxa"/>
          </w:tcPr>
          <w:p w:rsidR="00612C60" w:rsidRPr="00340905" w:rsidRDefault="00612C60" w:rsidP="00612C60">
            <w:pPr>
              <w:widowControl w:val="0"/>
              <w:spacing w:after="0" w:line="240" w:lineRule="auto"/>
              <w:rPr>
                <w:rFonts w:ascii="Arial" w:eastAsia="Times New Roman" w:hAnsi="Arial" w:cs="Arial"/>
                <w:b/>
                <w:sz w:val="24"/>
                <w:szCs w:val="24"/>
                <w:lang w:val="en-US"/>
              </w:rPr>
            </w:pPr>
            <w:r w:rsidRPr="00340905">
              <w:rPr>
                <w:rFonts w:ascii="Arial" w:eastAsia="Times New Roman" w:hAnsi="Arial" w:cs="Arial"/>
                <w:b/>
                <w:sz w:val="24"/>
                <w:szCs w:val="24"/>
                <w:lang w:val="en-US"/>
              </w:rPr>
              <w:t>SKILLS</w:t>
            </w:r>
          </w:p>
        </w:tc>
        <w:tc>
          <w:tcPr>
            <w:tcW w:w="7403" w:type="dxa"/>
          </w:tcPr>
          <w:p w:rsidR="008A585E" w:rsidRPr="00340905" w:rsidRDefault="008A585E" w:rsidP="008A585E">
            <w:pPr>
              <w:numPr>
                <w:ilvl w:val="0"/>
                <w:numId w:val="40"/>
              </w:numPr>
              <w:autoSpaceDE w:val="0"/>
              <w:autoSpaceDN w:val="0"/>
              <w:adjustRightInd w:val="0"/>
              <w:spacing w:after="0" w:line="240" w:lineRule="auto"/>
              <w:contextualSpacing/>
              <w:rPr>
                <w:rFonts w:ascii="Arial" w:hAnsi="Arial" w:cs="Arial"/>
                <w:lang w:val="en-US"/>
              </w:rPr>
            </w:pPr>
            <w:r w:rsidRPr="00340905">
              <w:rPr>
                <w:rFonts w:ascii="Arial" w:hAnsi="Arial" w:cs="Arial"/>
                <w:lang w:val="en-US"/>
              </w:rPr>
              <w:t>Strategic Capability &amp; Leadership</w:t>
            </w:r>
          </w:p>
          <w:p w:rsidR="008A585E" w:rsidRPr="00340905" w:rsidRDefault="008A585E" w:rsidP="008A585E">
            <w:pPr>
              <w:numPr>
                <w:ilvl w:val="0"/>
                <w:numId w:val="40"/>
              </w:numPr>
              <w:autoSpaceDE w:val="0"/>
              <w:autoSpaceDN w:val="0"/>
              <w:adjustRightInd w:val="0"/>
              <w:spacing w:after="0" w:line="240" w:lineRule="auto"/>
              <w:contextualSpacing/>
              <w:rPr>
                <w:rFonts w:ascii="Arial" w:hAnsi="Arial" w:cs="Arial"/>
                <w:lang w:val="en-US"/>
              </w:rPr>
            </w:pPr>
            <w:r w:rsidRPr="00340905">
              <w:rPr>
                <w:rFonts w:ascii="Arial" w:hAnsi="Arial" w:cs="Arial"/>
                <w:lang w:val="en-US"/>
              </w:rPr>
              <w:t>Programme and Project Management</w:t>
            </w:r>
          </w:p>
          <w:p w:rsidR="008A585E" w:rsidRPr="00340905" w:rsidRDefault="008A585E" w:rsidP="008A585E">
            <w:pPr>
              <w:numPr>
                <w:ilvl w:val="0"/>
                <w:numId w:val="40"/>
              </w:numPr>
              <w:autoSpaceDE w:val="0"/>
              <w:autoSpaceDN w:val="0"/>
              <w:adjustRightInd w:val="0"/>
              <w:spacing w:after="0" w:line="240" w:lineRule="auto"/>
              <w:contextualSpacing/>
              <w:rPr>
                <w:rFonts w:ascii="Arial" w:hAnsi="Arial" w:cs="Arial"/>
                <w:lang w:val="en-US"/>
              </w:rPr>
            </w:pPr>
            <w:r w:rsidRPr="00340905">
              <w:rPr>
                <w:rFonts w:ascii="Arial" w:hAnsi="Arial" w:cs="Arial"/>
                <w:lang w:val="en-US"/>
              </w:rPr>
              <w:t>Budgeting and Financial Management</w:t>
            </w:r>
          </w:p>
          <w:p w:rsidR="008A585E" w:rsidRPr="00340905" w:rsidRDefault="008A585E" w:rsidP="008A585E">
            <w:pPr>
              <w:numPr>
                <w:ilvl w:val="0"/>
                <w:numId w:val="40"/>
              </w:numPr>
              <w:autoSpaceDE w:val="0"/>
              <w:autoSpaceDN w:val="0"/>
              <w:adjustRightInd w:val="0"/>
              <w:spacing w:after="0" w:line="240" w:lineRule="auto"/>
              <w:contextualSpacing/>
              <w:rPr>
                <w:rFonts w:ascii="Arial" w:hAnsi="Arial" w:cs="Arial"/>
                <w:lang w:val="en-US"/>
              </w:rPr>
            </w:pPr>
            <w:r w:rsidRPr="00340905">
              <w:rPr>
                <w:rFonts w:ascii="Arial" w:hAnsi="Arial" w:cs="Arial"/>
                <w:lang w:val="en-US"/>
              </w:rPr>
              <w:t>Change Management</w:t>
            </w:r>
          </w:p>
          <w:p w:rsidR="008A585E" w:rsidRPr="00340905" w:rsidRDefault="008A585E" w:rsidP="008A585E">
            <w:pPr>
              <w:numPr>
                <w:ilvl w:val="0"/>
                <w:numId w:val="40"/>
              </w:numPr>
              <w:autoSpaceDE w:val="0"/>
              <w:autoSpaceDN w:val="0"/>
              <w:adjustRightInd w:val="0"/>
              <w:spacing w:after="0" w:line="240" w:lineRule="auto"/>
              <w:contextualSpacing/>
              <w:rPr>
                <w:rFonts w:ascii="Arial" w:hAnsi="Arial" w:cs="Arial"/>
                <w:lang w:val="en-US"/>
              </w:rPr>
            </w:pPr>
            <w:r w:rsidRPr="00340905">
              <w:rPr>
                <w:rFonts w:ascii="Arial" w:hAnsi="Arial" w:cs="Arial"/>
                <w:lang w:val="en-US"/>
              </w:rPr>
              <w:t>Knowledge Management</w:t>
            </w:r>
          </w:p>
          <w:p w:rsidR="008A585E" w:rsidRPr="00340905" w:rsidRDefault="008A585E" w:rsidP="008A585E">
            <w:pPr>
              <w:numPr>
                <w:ilvl w:val="0"/>
                <w:numId w:val="40"/>
              </w:numPr>
              <w:autoSpaceDE w:val="0"/>
              <w:autoSpaceDN w:val="0"/>
              <w:adjustRightInd w:val="0"/>
              <w:spacing w:after="0" w:line="240" w:lineRule="auto"/>
              <w:contextualSpacing/>
              <w:rPr>
                <w:rFonts w:ascii="Arial" w:hAnsi="Arial" w:cs="Arial"/>
                <w:lang w:val="en-US"/>
              </w:rPr>
            </w:pPr>
            <w:r w:rsidRPr="00340905">
              <w:rPr>
                <w:rFonts w:ascii="Arial" w:hAnsi="Arial" w:cs="Arial"/>
                <w:lang w:val="en-US"/>
              </w:rPr>
              <w:t>Service Delivery Innovation</w:t>
            </w:r>
          </w:p>
          <w:p w:rsidR="008A585E" w:rsidRPr="00340905" w:rsidRDefault="008A585E" w:rsidP="008A585E">
            <w:pPr>
              <w:numPr>
                <w:ilvl w:val="0"/>
                <w:numId w:val="40"/>
              </w:numPr>
              <w:autoSpaceDE w:val="0"/>
              <w:autoSpaceDN w:val="0"/>
              <w:adjustRightInd w:val="0"/>
              <w:spacing w:after="0" w:line="240" w:lineRule="auto"/>
              <w:contextualSpacing/>
              <w:rPr>
                <w:rFonts w:ascii="Arial" w:hAnsi="Arial" w:cs="Arial"/>
                <w:lang w:val="en-US"/>
              </w:rPr>
            </w:pPr>
            <w:r w:rsidRPr="00340905">
              <w:rPr>
                <w:rFonts w:ascii="Arial" w:hAnsi="Arial" w:cs="Arial"/>
                <w:lang w:val="en-US"/>
              </w:rPr>
              <w:t>Problem Solving and analysis</w:t>
            </w:r>
          </w:p>
          <w:p w:rsidR="00612C60" w:rsidRPr="00340905" w:rsidRDefault="008A585E" w:rsidP="008A585E">
            <w:pPr>
              <w:numPr>
                <w:ilvl w:val="0"/>
                <w:numId w:val="15"/>
              </w:numPr>
              <w:tabs>
                <w:tab w:val="left" w:pos="1134"/>
                <w:tab w:val="left" w:pos="1843"/>
              </w:tabs>
              <w:spacing w:after="0" w:line="360" w:lineRule="auto"/>
              <w:jc w:val="both"/>
              <w:rPr>
                <w:rFonts w:ascii="Arial" w:eastAsia="Times New Roman" w:hAnsi="Arial" w:cs="Arial"/>
                <w:sz w:val="24"/>
                <w:szCs w:val="24"/>
                <w:lang w:val="en-GB"/>
              </w:rPr>
            </w:pPr>
            <w:r w:rsidRPr="00340905">
              <w:rPr>
                <w:rFonts w:ascii="Arial" w:eastAsia="Calibri" w:hAnsi="Arial" w:cs="Arial"/>
                <w:lang w:val="en-US"/>
              </w:rPr>
              <w:t>People Management and Empowerment</w:t>
            </w:r>
          </w:p>
        </w:tc>
      </w:tr>
      <w:tr w:rsidR="00612C60" w:rsidRPr="00340905" w:rsidTr="00B93C47">
        <w:trPr>
          <w:trHeight w:val="368"/>
        </w:trPr>
        <w:tc>
          <w:tcPr>
            <w:tcW w:w="3397" w:type="dxa"/>
          </w:tcPr>
          <w:p w:rsidR="00612C60" w:rsidRPr="00340905" w:rsidRDefault="00612C60" w:rsidP="00612C60">
            <w:pPr>
              <w:widowControl w:val="0"/>
              <w:spacing w:after="0" w:line="240" w:lineRule="auto"/>
              <w:rPr>
                <w:rFonts w:ascii="Arial" w:eastAsia="Times New Roman" w:hAnsi="Arial" w:cs="Arial"/>
                <w:b/>
                <w:sz w:val="24"/>
                <w:szCs w:val="24"/>
                <w:lang w:val="en-US"/>
              </w:rPr>
            </w:pPr>
            <w:r w:rsidRPr="00340905">
              <w:rPr>
                <w:rFonts w:ascii="Arial" w:eastAsia="Times New Roman" w:hAnsi="Arial" w:cs="Arial"/>
                <w:b/>
                <w:sz w:val="24"/>
                <w:szCs w:val="24"/>
                <w:lang w:val="en-US"/>
              </w:rPr>
              <w:t>MINIMUM EDUCATION AND TRAINING</w:t>
            </w:r>
          </w:p>
        </w:tc>
        <w:tc>
          <w:tcPr>
            <w:tcW w:w="7403" w:type="dxa"/>
          </w:tcPr>
          <w:p w:rsidR="002F309F" w:rsidRPr="00340905" w:rsidRDefault="00324F94" w:rsidP="002F309F">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sidRPr="00340905">
              <w:rPr>
                <w:rFonts w:ascii="Arial" w:eastAsia="Times New Roman" w:hAnsi="Arial" w:cs="Arial"/>
                <w:sz w:val="24"/>
                <w:szCs w:val="24"/>
                <w:lang w:val="en-GB"/>
              </w:rPr>
              <w:t>NQF 7 as recognised by SAQ</w:t>
            </w:r>
            <w:r w:rsidR="002A754C" w:rsidRPr="00340905">
              <w:rPr>
                <w:rFonts w:ascii="Arial" w:eastAsia="Times New Roman" w:hAnsi="Arial" w:cs="Arial"/>
                <w:sz w:val="24"/>
                <w:szCs w:val="24"/>
                <w:lang w:val="en-GB"/>
              </w:rPr>
              <w:t>A</w:t>
            </w:r>
          </w:p>
          <w:p w:rsidR="00612C60" w:rsidRPr="00340905" w:rsidRDefault="00612C60" w:rsidP="00612C60">
            <w:pPr>
              <w:tabs>
                <w:tab w:val="left" w:pos="1134"/>
                <w:tab w:val="left" w:pos="1843"/>
              </w:tabs>
              <w:spacing w:after="0" w:line="360" w:lineRule="auto"/>
              <w:ind w:left="720"/>
              <w:jc w:val="both"/>
              <w:rPr>
                <w:rFonts w:ascii="Arial" w:eastAsia="Times New Roman" w:hAnsi="Arial" w:cs="Arial"/>
                <w:kern w:val="28"/>
                <w:sz w:val="24"/>
                <w:szCs w:val="24"/>
                <w:lang w:val="en-US"/>
              </w:rPr>
            </w:pPr>
          </w:p>
        </w:tc>
      </w:tr>
      <w:tr w:rsidR="002F309F" w:rsidRPr="00340905" w:rsidTr="00B93C47">
        <w:trPr>
          <w:trHeight w:val="368"/>
        </w:trPr>
        <w:tc>
          <w:tcPr>
            <w:tcW w:w="3397" w:type="dxa"/>
          </w:tcPr>
          <w:p w:rsidR="002F309F" w:rsidRPr="00340905" w:rsidRDefault="002F309F" w:rsidP="00612C60">
            <w:pPr>
              <w:widowControl w:val="0"/>
              <w:spacing w:after="0" w:line="240" w:lineRule="auto"/>
              <w:rPr>
                <w:rFonts w:ascii="Arial" w:eastAsia="Times New Roman" w:hAnsi="Arial" w:cs="Arial"/>
                <w:b/>
                <w:sz w:val="24"/>
                <w:szCs w:val="24"/>
                <w:lang w:val="en-US"/>
              </w:rPr>
            </w:pPr>
            <w:r w:rsidRPr="00340905">
              <w:rPr>
                <w:rFonts w:ascii="Arial" w:eastAsia="Times New Roman" w:hAnsi="Arial" w:cs="Arial"/>
                <w:b/>
                <w:sz w:val="24"/>
                <w:szCs w:val="24"/>
                <w:lang w:val="en-US"/>
              </w:rPr>
              <w:t xml:space="preserve">Minimum Experience </w:t>
            </w:r>
          </w:p>
        </w:tc>
        <w:tc>
          <w:tcPr>
            <w:tcW w:w="7403" w:type="dxa"/>
          </w:tcPr>
          <w:p w:rsidR="002F309F" w:rsidRPr="00340905" w:rsidRDefault="00AD13DA" w:rsidP="00AD13DA">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sidRPr="00340905">
              <w:rPr>
                <w:rFonts w:ascii="Arial" w:eastAsia="Times New Roman" w:hAnsi="Arial" w:cs="Arial"/>
                <w:sz w:val="24"/>
                <w:szCs w:val="24"/>
                <w:lang w:val="en-GB"/>
              </w:rPr>
              <w:t>3</w:t>
            </w:r>
            <w:r w:rsidR="00B93C47" w:rsidRPr="00340905">
              <w:rPr>
                <w:rFonts w:ascii="Arial" w:eastAsia="Times New Roman" w:hAnsi="Arial" w:cs="Arial"/>
                <w:sz w:val="24"/>
                <w:szCs w:val="24"/>
                <w:lang w:val="en-GB"/>
              </w:rPr>
              <w:t xml:space="preserve"> years’</w:t>
            </w:r>
            <w:r w:rsidRPr="00340905">
              <w:rPr>
                <w:rFonts w:ascii="Arial" w:eastAsia="Times New Roman" w:hAnsi="Arial" w:cs="Arial"/>
                <w:sz w:val="24"/>
                <w:szCs w:val="24"/>
                <w:lang w:val="en-GB"/>
              </w:rPr>
              <w:t xml:space="preserve"> </w:t>
            </w:r>
            <w:r w:rsidR="002F309F" w:rsidRPr="00340905">
              <w:rPr>
                <w:rFonts w:ascii="Arial" w:eastAsia="Times New Roman" w:hAnsi="Arial" w:cs="Arial"/>
                <w:sz w:val="24"/>
                <w:szCs w:val="24"/>
                <w:lang w:val="en-GB"/>
              </w:rPr>
              <w:t>Experience</w:t>
            </w:r>
            <w:r w:rsidR="00B93C47" w:rsidRPr="00340905">
              <w:rPr>
                <w:rFonts w:ascii="Arial" w:eastAsia="Times New Roman" w:hAnsi="Arial" w:cs="Arial"/>
                <w:sz w:val="24"/>
                <w:szCs w:val="24"/>
                <w:lang w:val="en-GB"/>
              </w:rPr>
              <w:t xml:space="preserve"> at Supervisory Level (Assistant Director)</w:t>
            </w:r>
          </w:p>
        </w:tc>
      </w:tr>
      <w:tr w:rsidR="00612C60" w:rsidRPr="00340905" w:rsidTr="00B93C47">
        <w:trPr>
          <w:trHeight w:val="414"/>
        </w:trPr>
        <w:tc>
          <w:tcPr>
            <w:tcW w:w="3397" w:type="dxa"/>
          </w:tcPr>
          <w:p w:rsidR="00612C60" w:rsidRPr="00340905" w:rsidRDefault="00612C60" w:rsidP="00612C60">
            <w:pPr>
              <w:widowControl w:val="0"/>
              <w:spacing w:after="0" w:line="240" w:lineRule="auto"/>
              <w:rPr>
                <w:rFonts w:ascii="Arial" w:eastAsia="Times New Roman" w:hAnsi="Arial" w:cs="Arial"/>
                <w:b/>
                <w:sz w:val="24"/>
                <w:szCs w:val="24"/>
                <w:lang w:val="en-US"/>
              </w:rPr>
            </w:pPr>
            <w:r w:rsidRPr="00340905">
              <w:rPr>
                <w:rFonts w:ascii="Arial" w:eastAsia="Times New Roman" w:hAnsi="Arial" w:cs="Arial"/>
                <w:b/>
                <w:sz w:val="24"/>
                <w:szCs w:val="24"/>
                <w:lang w:val="en-US"/>
              </w:rPr>
              <w:t xml:space="preserve">VALUES/ATTRIBUTES </w:t>
            </w:r>
          </w:p>
        </w:tc>
        <w:tc>
          <w:tcPr>
            <w:tcW w:w="7403" w:type="dxa"/>
          </w:tcPr>
          <w:p w:rsidR="00612C60" w:rsidRPr="00340905" w:rsidRDefault="00612C60" w:rsidP="00612C60">
            <w:pPr>
              <w:numPr>
                <w:ilvl w:val="0"/>
                <w:numId w:val="14"/>
              </w:numPr>
              <w:spacing w:after="0" w:line="240" w:lineRule="auto"/>
              <w:rPr>
                <w:rFonts w:ascii="Arial" w:eastAsia="Times New Roman" w:hAnsi="Arial" w:cs="Arial"/>
                <w:bCs/>
                <w:sz w:val="24"/>
                <w:szCs w:val="24"/>
                <w:lang w:val="en-GB"/>
              </w:rPr>
            </w:pPr>
            <w:r w:rsidRPr="00340905">
              <w:rPr>
                <w:rFonts w:ascii="Arial" w:eastAsia="Times New Roman" w:hAnsi="Arial" w:cs="Arial"/>
                <w:bCs/>
                <w:sz w:val="24"/>
                <w:szCs w:val="24"/>
                <w:lang w:val="en-GB"/>
              </w:rPr>
              <w:t xml:space="preserve">      Honesty and integrity </w:t>
            </w:r>
          </w:p>
          <w:p w:rsidR="00612C60" w:rsidRPr="00340905" w:rsidRDefault="00612C60" w:rsidP="00612C60">
            <w:pPr>
              <w:numPr>
                <w:ilvl w:val="0"/>
                <w:numId w:val="14"/>
              </w:numPr>
              <w:spacing w:after="0" w:line="240" w:lineRule="auto"/>
              <w:rPr>
                <w:rFonts w:ascii="Arial" w:eastAsia="Times New Roman" w:hAnsi="Arial" w:cs="Arial"/>
                <w:bCs/>
                <w:sz w:val="24"/>
                <w:szCs w:val="24"/>
                <w:lang w:val="en-GB"/>
              </w:rPr>
            </w:pPr>
            <w:r w:rsidRPr="00340905">
              <w:rPr>
                <w:rFonts w:ascii="Arial" w:eastAsia="Times New Roman" w:hAnsi="Arial" w:cs="Arial"/>
                <w:bCs/>
                <w:sz w:val="24"/>
                <w:szCs w:val="24"/>
                <w:lang w:val="en-GB"/>
              </w:rPr>
              <w:t xml:space="preserve">      Professionalism </w:t>
            </w:r>
          </w:p>
          <w:p w:rsidR="00612C60" w:rsidRPr="00340905" w:rsidRDefault="00612C60" w:rsidP="00612C60">
            <w:pPr>
              <w:numPr>
                <w:ilvl w:val="0"/>
                <w:numId w:val="14"/>
              </w:numPr>
              <w:spacing w:after="0" w:line="240" w:lineRule="auto"/>
              <w:rPr>
                <w:rFonts w:ascii="Arial" w:eastAsia="Times New Roman" w:hAnsi="Arial" w:cs="Arial"/>
                <w:bCs/>
                <w:sz w:val="24"/>
                <w:szCs w:val="24"/>
                <w:lang w:val="en-GB"/>
              </w:rPr>
            </w:pPr>
            <w:r w:rsidRPr="00340905">
              <w:rPr>
                <w:rFonts w:ascii="Arial" w:eastAsia="Times New Roman" w:hAnsi="Arial" w:cs="Arial"/>
                <w:bCs/>
                <w:sz w:val="24"/>
                <w:szCs w:val="24"/>
                <w:lang w:val="en-GB"/>
              </w:rPr>
              <w:t xml:space="preserve">      Self – driven</w:t>
            </w:r>
          </w:p>
          <w:p w:rsidR="00612C60" w:rsidRPr="00340905" w:rsidRDefault="00612C60" w:rsidP="00612C60">
            <w:pPr>
              <w:numPr>
                <w:ilvl w:val="0"/>
                <w:numId w:val="14"/>
              </w:numPr>
              <w:spacing w:after="0" w:line="240" w:lineRule="auto"/>
              <w:rPr>
                <w:rFonts w:ascii="Arial" w:eastAsia="Times New Roman" w:hAnsi="Arial" w:cs="Arial"/>
                <w:bCs/>
                <w:sz w:val="24"/>
                <w:szCs w:val="24"/>
                <w:lang w:val="en-GB"/>
              </w:rPr>
            </w:pPr>
            <w:r w:rsidRPr="00340905">
              <w:rPr>
                <w:rFonts w:ascii="Arial" w:eastAsia="Times New Roman" w:hAnsi="Arial" w:cs="Arial"/>
                <w:bCs/>
                <w:sz w:val="24"/>
                <w:szCs w:val="24"/>
                <w:lang w:val="en-GB"/>
              </w:rPr>
              <w:t xml:space="preserve">      Team work</w:t>
            </w:r>
          </w:p>
        </w:tc>
      </w:tr>
      <w:tr w:rsidR="00612C60" w:rsidRPr="00340905" w:rsidTr="00B93C47">
        <w:trPr>
          <w:trHeight w:val="414"/>
        </w:trPr>
        <w:tc>
          <w:tcPr>
            <w:tcW w:w="3397" w:type="dxa"/>
          </w:tcPr>
          <w:p w:rsidR="00612C60" w:rsidRPr="00340905" w:rsidRDefault="00612C60" w:rsidP="00612C60">
            <w:pPr>
              <w:widowControl w:val="0"/>
              <w:spacing w:after="0" w:line="240" w:lineRule="auto"/>
              <w:rPr>
                <w:rFonts w:ascii="Arial" w:eastAsia="Times New Roman" w:hAnsi="Arial" w:cs="Arial"/>
                <w:b/>
                <w:sz w:val="24"/>
                <w:szCs w:val="24"/>
                <w:lang w:val="en-US"/>
              </w:rPr>
            </w:pPr>
            <w:r w:rsidRPr="00340905">
              <w:rPr>
                <w:rFonts w:ascii="Arial" w:eastAsia="Times New Roman" w:hAnsi="Arial" w:cs="Arial"/>
                <w:b/>
                <w:sz w:val="24"/>
                <w:szCs w:val="24"/>
                <w:lang w:val="en-US"/>
              </w:rPr>
              <w:t xml:space="preserve">COMMUNICATION </w:t>
            </w:r>
          </w:p>
        </w:tc>
        <w:tc>
          <w:tcPr>
            <w:tcW w:w="7403" w:type="dxa"/>
          </w:tcPr>
          <w:p w:rsidR="00612C60" w:rsidRPr="00340905" w:rsidRDefault="00612C60" w:rsidP="00612C60">
            <w:pPr>
              <w:numPr>
                <w:ilvl w:val="0"/>
                <w:numId w:val="14"/>
              </w:numPr>
              <w:spacing w:after="0" w:line="240" w:lineRule="auto"/>
              <w:rPr>
                <w:rFonts w:ascii="Arial" w:eastAsia="Times New Roman" w:hAnsi="Arial" w:cs="Arial"/>
                <w:bCs/>
                <w:sz w:val="24"/>
                <w:szCs w:val="24"/>
                <w:lang w:val="en-GB"/>
              </w:rPr>
            </w:pPr>
            <w:r w:rsidRPr="00340905">
              <w:rPr>
                <w:rFonts w:ascii="Arial" w:eastAsia="Times New Roman" w:hAnsi="Arial" w:cs="Arial"/>
                <w:bCs/>
                <w:sz w:val="24"/>
                <w:szCs w:val="24"/>
                <w:lang w:val="en-GB"/>
              </w:rPr>
              <w:t xml:space="preserve">      Good communication skills (written and verbal skills)    </w:t>
            </w:r>
          </w:p>
          <w:p w:rsidR="00612C60" w:rsidRPr="00340905" w:rsidRDefault="00612C60" w:rsidP="00612C60">
            <w:pPr>
              <w:spacing w:after="0" w:line="240" w:lineRule="auto"/>
              <w:ind w:left="720"/>
              <w:rPr>
                <w:rFonts w:ascii="Arial" w:eastAsia="Times New Roman" w:hAnsi="Arial" w:cs="Arial"/>
                <w:bCs/>
                <w:sz w:val="24"/>
                <w:szCs w:val="24"/>
                <w:lang w:val="en-GB"/>
              </w:rPr>
            </w:pPr>
            <w:r w:rsidRPr="00340905">
              <w:rPr>
                <w:rFonts w:ascii="Arial" w:eastAsia="Times New Roman" w:hAnsi="Arial" w:cs="Arial"/>
                <w:bCs/>
                <w:sz w:val="24"/>
                <w:szCs w:val="24"/>
                <w:lang w:val="en-GB"/>
              </w:rPr>
              <w:t xml:space="preserve">      and a good command of English language</w:t>
            </w:r>
          </w:p>
          <w:p w:rsidR="00612C60" w:rsidRPr="00340905" w:rsidRDefault="00612C60" w:rsidP="00612C60">
            <w:pPr>
              <w:spacing w:after="0" w:line="240" w:lineRule="auto"/>
              <w:rPr>
                <w:rFonts w:ascii="Arial" w:eastAsia="Times New Roman" w:hAnsi="Arial" w:cs="Arial"/>
                <w:b/>
                <w:bCs/>
                <w:sz w:val="24"/>
                <w:szCs w:val="24"/>
                <w:lang w:val="en-US"/>
              </w:rPr>
            </w:pPr>
          </w:p>
        </w:tc>
      </w:tr>
    </w:tbl>
    <w:p w:rsidR="00612C60" w:rsidRPr="00340905"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612C60" w:rsidRPr="00340905"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AD13DA" w:rsidRPr="00340905" w:rsidRDefault="00AD13DA"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340905" w:rsidTr="00F701A0">
        <w:tc>
          <w:tcPr>
            <w:tcW w:w="10800" w:type="dxa"/>
            <w:shd w:val="clear" w:color="auto" w:fill="D9D9D9"/>
          </w:tcPr>
          <w:p w:rsidR="00612C60" w:rsidRPr="00340905" w:rsidRDefault="00612C60" w:rsidP="00612C60">
            <w:pPr>
              <w:spacing w:after="0" w:line="240" w:lineRule="auto"/>
              <w:jc w:val="both"/>
              <w:rPr>
                <w:rFonts w:ascii="Arial" w:eastAsia="Times New Roman" w:hAnsi="Arial" w:cs="Arial"/>
                <w:b/>
                <w:color w:val="8DB3E2"/>
                <w:sz w:val="24"/>
                <w:szCs w:val="24"/>
              </w:rPr>
            </w:pPr>
            <w:r w:rsidRPr="00340905">
              <w:rPr>
                <w:rFonts w:ascii="Arial" w:eastAsia="Times New Roman" w:hAnsi="Arial" w:cs="Arial"/>
                <w:b/>
                <w:bCs/>
                <w:sz w:val="24"/>
                <w:szCs w:val="24"/>
                <w:lang w:val="en-US"/>
              </w:rPr>
              <w:t>K.  PROMOTION/PROGRESSION</w:t>
            </w:r>
          </w:p>
        </w:tc>
      </w:tr>
    </w:tbl>
    <w:p w:rsidR="00612C60" w:rsidRPr="00340905"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340905" w:rsidTr="00F701A0">
        <w:tc>
          <w:tcPr>
            <w:tcW w:w="3697" w:type="dxa"/>
          </w:tcPr>
          <w:p w:rsidR="00612C60" w:rsidRPr="00340905" w:rsidRDefault="00612C60" w:rsidP="00612C60">
            <w:pPr>
              <w:widowControl w:val="0"/>
              <w:spacing w:after="0" w:line="240" w:lineRule="auto"/>
              <w:rPr>
                <w:rFonts w:ascii="Arial" w:eastAsia="Times New Roman" w:hAnsi="Arial" w:cs="Arial"/>
                <w:b/>
                <w:sz w:val="24"/>
                <w:szCs w:val="24"/>
                <w:lang w:val="en-US"/>
              </w:rPr>
            </w:pPr>
            <w:r w:rsidRPr="00340905">
              <w:rPr>
                <w:rFonts w:ascii="Arial" w:eastAsia="Times New Roman" w:hAnsi="Arial" w:cs="Arial"/>
                <w:b/>
                <w:sz w:val="24"/>
                <w:szCs w:val="24"/>
                <w:lang w:val="en-US"/>
              </w:rPr>
              <w:t xml:space="preserve">NEXT HIGHER POST </w:t>
            </w:r>
          </w:p>
        </w:tc>
        <w:tc>
          <w:tcPr>
            <w:tcW w:w="7103" w:type="dxa"/>
          </w:tcPr>
          <w:p w:rsidR="002F309F" w:rsidRPr="00340905" w:rsidRDefault="004979EB" w:rsidP="00612C60">
            <w:pPr>
              <w:widowControl w:val="0"/>
              <w:spacing w:after="0" w:line="240" w:lineRule="auto"/>
              <w:rPr>
                <w:rFonts w:ascii="Arial" w:eastAsia="Times New Roman" w:hAnsi="Arial" w:cs="Arial"/>
                <w:sz w:val="24"/>
                <w:szCs w:val="24"/>
                <w:lang w:val="en-US"/>
              </w:rPr>
            </w:pPr>
            <w:r w:rsidRPr="00340905">
              <w:rPr>
                <w:rFonts w:ascii="Arial" w:eastAsia="Times New Roman" w:hAnsi="Arial" w:cs="Arial"/>
                <w:sz w:val="24"/>
                <w:szCs w:val="24"/>
                <w:lang w:val="en-US"/>
              </w:rPr>
              <w:t>Director</w:t>
            </w:r>
          </w:p>
        </w:tc>
      </w:tr>
    </w:tbl>
    <w:p w:rsidR="00612C60" w:rsidRPr="00340905"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417C34" w:rsidRDefault="00417C34" w:rsidP="00612C60">
      <w:pPr>
        <w:widowControl w:val="0"/>
        <w:spacing w:after="0" w:line="240" w:lineRule="auto"/>
        <w:ind w:left="720" w:hanging="720"/>
        <w:jc w:val="both"/>
        <w:rPr>
          <w:rFonts w:ascii="Arial" w:eastAsia="Times New Roman" w:hAnsi="Arial" w:cs="Arial"/>
          <w:sz w:val="24"/>
          <w:szCs w:val="24"/>
          <w:lang w:val="en-US"/>
        </w:rPr>
      </w:pPr>
    </w:p>
    <w:p w:rsidR="00417C34" w:rsidRDefault="00417C34" w:rsidP="00612C60">
      <w:pPr>
        <w:widowControl w:val="0"/>
        <w:spacing w:after="0" w:line="240" w:lineRule="auto"/>
        <w:ind w:left="720" w:hanging="720"/>
        <w:jc w:val="both"/>
        <w:rPr>
          <w:rFonts w:ascii="Arial" w:eastAsia="Times New Roman" w:hAnsi="Arial" w:cs="Arial"/>
          <w:sz w:val="24"/>
          <w:szCs w:val="24"/>
          <w:lang w:val="en-US"/>
        </w:rPr>
      </w:pPr>
    </w:p>
    <w:p w:rsidR="00417C34" w:rsidRDefault="00417C34" w:rsidP="00612C60">
      <w:pPr>
        <w:widowControl w:val="0"/>
        <w:spacing w:after="0" w:line="240" w:lineRule="auto"/>
        <w:ind w:left="720" w:hanging="720"/>
        <w:jc w:val="both"/>
        <w:rPr>
          <w:rFonts w:ascii="Arial" w:eastAsia="Times New Roman" w:hAnsi="Arial" w:cs="Arial"/>
          <w:sz w:val="24"/>
          <w:szCs w:val="24"/>
          <w:lang w:val="en-US"/>
        </w:rPr>
      </w:pPr>
    </w:p>
    <w:p w:rsidR="00417C34" w:rsidRDefault="00417C34" w:rsidP="00612C60">
      <w:pPr>
        <w:widowControl w:val="0"/>
        <w:spacing w:after="0" w:line="240" w:lineRule="auto"/>
        <w:ind w:left="720" w:hanging="720"/>
        <w:jc w:val="both"/>
        <w:rPr>
          <w:rFonts w:ascii="Arial" w:eastAsia="Times New Roman" w:hAnsi="Arial" w:cs="Arial"/>
          <w:sz w:val="24"/>
          <w:szCs w:val="24"/>
          <w:lang w:val="en-US"/>
        </w:rPr>
      </w:pPr>
    </w:p>
    <w:p w:rsidR="00417C34" w:rsidRDefault="00417C34" w:rsidP="00612C60">
      <w:pPr>
        <w:widowControl w:val="0"/>
        <w:spacing w:after="0" w:line="240" w:lineRule="auto"/>
        <w:ind w:left="720" w:hanging="720"/>
        <w:jc w:val="both"/>
        <w:rPr>
          <w:rFonts w:ascii="Arial" w:eastAsia="Times New Roman" w:hAnsi="Arial" w:cs="Arial"/>
          <w:sz w:val="24"/>
          <w:szCs w:val="24"/>
          <w:lang w:val="en-US"/>
        </w:rPr>
      </w:pPr>
    </w:p>
    <w:p w:rsidR="00417C34" w:rsidRDefault="00417C34" w:rsidP="00612C60">
      <w:pPr>
        <w:widowControl w:val="0"/>
        <w:spacing w:after="0" w:line="240" w:lineRule="auto"/>
        <w:ind w:left="720" w:hanging="720"/>
        <w:jc w:val="both"/>
        <w:rPr>
          <w:rFonts w:ascii="Arial" w:eastAsia="Times New Roman" w:hAnsi="Arial" w:cs="Arial"/>
          <w:sz w:val="24"/>
          <w:szCs w:val="24"/>
          <w:lang w:val="en-US"/>
        </w:rPr>
      </w:pPr>
    </w:p>
    <w:p w:rsidR="00417C34" w:rsidRDefault="00417C34" w:rsidP="00612C60">
      <w:pPr>
        <w:widowControl w:val="0"/>
        <w:spacing w:after="0" w:line="240" w:lineRule="auto"/>
        <w:ind w:left="720" w:hanging="720"/>
        <w:jc w:val="both"/>
        <w:rPr>
          <w:rFonts w:ascii="Arial" w:eastAsia="Times New Roman" w:hAnsi="Arial" w:cs="Arial"/>
          <w:sz w:val="24"/>
          <w:szCs w:val="24"/>
          <w:lang w:val="en-US"/>
        </w:rPr>
      </w:pPr>
    </w:p>
    <w:p w:rsidR="00417C34" w:rsidRDefault="00417C34" w:rsidP="00612C60">
      <w:pPr>
        <w:widowControl w:val="0"/>
        <w:spacing w:after="0" w:line="240" w:lineRule="auto"/>
        <w:ind w:left="720" w:hanging="720"/>
        <w:jc w:val="both"/>
        <w:rPr>
          <w:rFonts w:ascii="Arial" w:eastAsia="Times New Roman" w:hAnsi="Arial" w:cs="Arial"/>
          <w:sz w:val="24"/>
          <w:szCs w:val="24"/>
          <w:lang w:val="en-US"/>
        </w:rPr>
      </w:pPr>
    </w:p>
    <w:p w:rsidR="00417C34" w:rsidRDefault="00417C34" w:rsidP="00612C60">
      <w:pPr>
        <w:widowControl w:val="0"/>
        <w:spacing w:after="0" w:line="240" w:lineRule="auto"/>
        <w:ind w:left="720" w:hanging="720"/>
        <w:jc w:val="both"/>
        <w:rPr>
          <w:rFonts w:ascii="Arial" w:eastAsia="Times New Roman" w:hAnsi="Arial" w:cs="Arial"/>
          <w:sz w:val="24"/>
          <w:szCs w:val="24"/>
          <w:lang w:val="en-US"/>
        </w:rPr>
      </w:pPr>
    </w:p>
    <w:p w:rsidR="00417C34" w:rsidRDefault="00417C34" w:rsidP="00612C60">
      <w:pPr>
        <w:widowControl w:val="0"/>
        <w:spacing w:after="0" w:line="240" w:lineRule="auto"/>
        <w:ind w:left="720" w:hanging="720"/>
        <w:jc w:val="both"/>
        <w:rPr>
          <w:rFonts w:ascii="Arial" w:eastAsia="Times New Roman" w:hAnsi="Arial" w:cs="Arial"/>
          <w:sz w:val="24"/>
          <w:szCs w:val="24"/>
          <w:lang w:val="en-US"/>
        </w:rPr>
      </w:pPr>
    </w:p>
    <w:p w:rsidR="00417C34" w:rsidRPr="00340905" w:rsidRDefault="00417C34" w:rsidP="00612C60">
      <w:pPr>
        <w:widowControl w:val="0"/>
        <w:spacing w:after="0" w:line="240" w:lineRule="auto"/>
        <w:ind w:left="720" w:hanging="720"/>
        <w:jc w:val="both"/>
        <w:rPr>
          <w:rFonts w:ascii="Arial" w:eastAsia="Times New Roman" w:hAnsi="Arial" w:cs="Arial"/>
          <w:sz w:val="24"/>
          <w:szCs w:val="24"/>
          <w:lang w:val="en-US"/>
        </w:rPr>
      </w:pPr>
      <w:bookmarkStart w:id="0" w:name="_GoBack"/>
      <w:bookmarkEnd w:id="0"/>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340905" w:rsidTr="00F701A0">
        <w:tc>
          <w:tcPr>
            <w:tcW w:w="10710" w:type="dxa"/>
            <w:shd w:val="clear" w:color="auto" w:fill="D9D9D9"/>
          </w:tcPr>
          <w:p w:rsidR="00612C60" w:rsidRPr="00340905" w:rsidRDefault="00612C60" w:rsidP="00612C60">
            <w:pPr>
              <w:widowControl w:val="0"/>
              <w:spacing w:after="0" w:line="240" w:lineRule="auto"/>
              <w:rPr>
                <w:rFonts w:ascii="Arial" w:eastAsia="Times New Roman" w:hAnsi="Arial" w:cs="Arial"/>
                <w:b/>
                <w:sz w:val="24"/>
                <w:szCs w:val="24"/>
                <w:lang w:val="en-US"/>
              </w:rPr>
            </w:pPr>
            <w:r w:rsidRPr="00340905">
              <w:rPr>
                <w:rFonts w:ascii="Arial" w:eastAsia="Times New Roman" w:hAnsi="Arial" w:cs="Arial"/>
                <w:b/>
                <w:sz w:val="24"/>
                <w:szCs w:val="24"/>
                <w:lang w:val="en-US"/>
              </w:rPr>
              <w:t>L. AMENDMENTS TO THE JOB DESCRIPTION</w:t>
            </w:r>
          </w:p>
        </w:tc>
      </w:tr>
    </w:tbl>
    <w:p w:rsidR="00612C60" w:rsidRPr="00340905"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340905" w:rsidRDefault="00612C60" w:rsidP="00612C60">
      <w:pPr>
        <w:widowControl w:val="0"/>
        <w:spacing w:after="0" w:line="240" w:lineRule="auto"/>
        <w:jc w:val="both"/>
        <w:rPr>
          <w:rFonts w:ascii="Arial" w:eastAsia="Times New Roman" w:hAnsi="Arial" w:cs="Arial"/>
          <w:i/>
          <w:sz w:val="24"/>
          <w:szCs w:val="24"/>
          <w:lang w:val="en-US"/>
        </w:rPr>
      </w:pPr>
      <w:r w:rsidRPr="00340905">
        <w:rPr>
          <w:rFonts w:ascii="Arial" w:eastAsia="Times New Roman" w:hAnsi="Arial" w:cs="Arial"/>
          <w:i/>
          <w:sz w:val="24"/>
          <w:szCs w:val="24"/>
          <w:lang w:val="en-US"/>
        </w:rPr>
        <w:t xml:space="preserve">The </w:t>
      </w:r>
      <w:r w:rsidR="004979EB" w:rsidRPr="00340905">
        <w:rPr>
          <w:rFonts w:ascii="Arial" w:eastAsia="Times New Roman" w:hAnsi="Arial" w:cs="Arial"/>
          <w:i/>
          <w:sz w:val="24"/>
          <w:szCs w:val="24"/>
          <w:lang w:val="en-US"/>
        </w:rPr>
        <w:t>Head Of Department</w:t>
      </w:r>
      <w:r w:rsidR="002F309F" w:rsidRPr="00340905">
        <w:rPr>
          <w:rFonts w:ascii="Arial" w:eastAsia="Times New Roman" w:hAnsi="Arial" w:cs="Arial"/>
          <w:i/>
          <w:sz w:val="24"/>
          <w:szCs w:val="24"/>
          <w:lang w:val="en-US"/>
        </w:rPr>
        <w:t xml:space="preserve"> </w:t>
      </w:r>
      <w:r w:rsidRPr="00340905">
        <w:rPr>
          <w:rFonts w:ascii="Arial" w:eastAsia="Times New Roman" w:hAnsi="Arial" w:cs="Arial"/>
          <w:i/>
          <w:sz w:val="24"/>
          <w:szCs w:val="24"/>
          <w:lang w:val="en-US"/>
        </w:rPr>
        <w:t xml:space="preserve">or his/her nominee reserves the right to make changes and alterations to this job description, as he/she may deem </w:t>
      </w:r>
      <w:r w:rsidRPr="00340905">
        <w:rPr>
          <w:rFonts w:ascii="Arial" w:eastAsia="Times New Roman" w:hAnsi="Arial" w:cs="Arial"/>
          <w:b/>
          <w:i/>
          <w:sz w:val="24"/>
          <w:szCs w:val="24"/>
          <w:u w:val="single"/>
          <w:lang w:val="en-US"/>
        </w:rPr>
        <w:t>reasonable,</w:t>
      </w:r>
      <w:r w:rsidRPr="00340905">
        <w:rPr>
          <w:rFonts w:ascii="Arial" w:eastAsia="Times New Roman" w:hAnsi="Arial" w:cs="Arial"/>
          <w:b/>
          <w:i/>
          <w:sz w:val="24"/>
          <w:szCs w:val="24"/>
          <w:lang w:val="en-US"/>
        </w:rPr>
        <w:t xml:space="preserve"> after </w:t>
      </w:r>
      <w:r w:rsidRPr="00340905">
        <w:rPr>
          <w:rFonts w:ascii="Arial" w:eastAsia="Times New Roman" w:hAnsi="Arial" w:cs="Arial"/>
          <w:b/>
          <w:i/>
          <w:sz w:val="24"/>
          <w:szCs w:val="24"/>
          <w:u w:val="single"/>
          <w:lang w:val="en-US"/>
        </w:rPr>
        <w:t>due consultation</w:t>
      </w:r>
      <w:r w:rsidRPr="00340905">
        <w:rPr>
          <w:rFonts w:ascii="Arial" w:eastAsia="Times New Roman" w:hAnsi="Arial" w:cs="Arial"/>
          <w:b/>
          <w:i/>
          <w:sz w:val="24"/>
          <w:szCs w:val="24"/>
          <w:lang w:val="en-US"/>
        </w:rPr>
        <w:t xml:space="preserve"> with the post holder. </w:t>
      </w:r>
      <w:r w:rsidRPr="00340905">
        <w:rPr>
          <w:rFonts w:ascii="Arial" w:eastAsia="Times New Roman" w:hAnsi="Arial" w:cs="Arial"/>
          <w:i/>
          <w:sz w:val="24"/>
          <w:szCs w:val="24"/>
          <w:lang w:val="en-US"/>
        </w:rPr>
        <w:t xml:space="preserve"> </w:t>
      </w:r>
    </w:p>
    <w:p w:rsidR="002F309F" w:rsidRPr="00340905" w:rsidRDefault="002F309F" w:rsidP="00612C60">
      <w:pPr>
        <w:widowControl w:val="0"/>
        <w:spacing w:after="0" w:line="240" w:lineRule="auto"/>
        <w:jc w:val="both"/>
        <w:rPr>
          <w:rFonts w:ascii="Arial" w:eastAsia="Times New Roman" w:hAnsi="Arial" w:cs="Arial"/>
          <w:i/>
          <w:sz w:val="24"/>
          <w:szCs w:val="24"/>
          <w:lang w:val="en-US"/>
        </w:rPr>
      </w:pPr>
    </w:p>
    <w:p w:rsidR="00612C60" w:rsidRPr="00340905"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340905"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340905" w:rsidTr="00F701A0">
        <w:tc>
          <w:tcPr>
            <w:tcW w:w="10710" w:type="dxa"/>
            <w:shd w:val="clear" w:color="auto" w:fill="D9D9D9"/>
          </w:tcPr>
          <w:p w:rsidR="00612C60" w:rsidRPr="00340905" w:rsidRDefault="00612C60" w:rsidP="00612C60">
            <w:pPr>
              <w:widowControl w:val="0"/>
              <w:spacing w:after="0" w:line="240" w:lineRule="auto"/>
              <w:rPr>
                <w:rFonts w:ascii="Arial" w:eastAsia="Times New Roman" w:hAnsi="Arial" w:cs="Arial"/>
                <w:b/>
                <w:sz w:val="24"/>
                <w:szCs w:val="24"/>
                <w:lang w:val="en-US"/>
              </w:rPr>
            </w:pPr>
            <w:r w:rsidRPr="00340905">
              <w:rPr>
                <w:rFonts w:ascii="Arial" w:eastAsia="Times New Roman" w:hAnsi="Arial" w:cs="Arial"/>
                <w:b/>
                <w:sz w:val="24"/>
                <w:szCs w:val="24"/>
                <w:lang w:val="en-US"/>
              </w:rPr>
              <w:t>M.  PERFORMANCE/WORKPLAN AGREEMENT</w:t>
            </w:r>
          </w:p>
        </w:tc>
      </w:tr>
    </w:tbl>
    <w:p w:rsidR="00612C60" w:rsidRPr="00340905"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340905" w:rsidRDefault="00612C60" w:rsidP="00612C60">
      <w:pPr>
        <w:widowControl w:val="0"/>
        <w:spacing w:after="0" w:line="240" w:lineRule="auto"/>
        <w:jc w:val="both"/>
        <w:rPr>
          <w:rFonts w:ascii="Arial" w:eastAsia="Times New Roman" w:hAnsi="Arial" w:cs="Arial"/>
          <w:i/>
          <w:sz w:val="24"/>
          <w:szCs w:val="24"/>
          <w:lang w:val="en-US"/>
        </w:rPr>
      </w:pPr>
      <w:r w:rsidRPr="00340905">
        <w:rPr>
          <w:rFonts w:ascii="Arial" w:eastAsia="Times New Roman" w:hAnsi="Arial" w:cs="Arial"/>
          <w:i/>
          <w:sz w:val="24"/>
          <w:szCs w:val="24"/>
          <w:lang w:val="en-US"/>
        </w:rPr>
        <w:t xml:space="preserve">The performance/workplan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rsidR="00612C60" w:rsidRPr="00340905" w:rsidRDefault="00612C60" w:rsidP="00612C60">
      <w:pPr>
        <w:widowControl w:val="0"/>
        <w:spacing w:after="0" w:line="240" w:lineRule="auto"/>
        <w:jc w:val="both"/>
        <w:rPr>
          <w:rFonts w:ascii="Arial" w:eastAsia="Times New Roman" w:hAnsi="Arial" w:cs="Arial"/>
          <w:sz w:val="24"/>
          <w:szCs w:val="24"/>
          <w:lang w:val="en-US"/>
        </w:rPr>
      </w:pPr>
    </w:p>
    <w:p w:rsidR="00612C60" w:rsidRPr="00340905"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340905" w:rsidTr="00F701A0">
        <w:tc>
          <w:tcPr>
            <w:tcW w:w="10710" w:type="dxa"/>
            <w:shd w:val="clear" w:color="auto" w:fill="D9D9D9"/>
          </w:tcPr>
          <w:p w:rsidR="00612C60" w:rsidRPr="00340905"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340905">
              <w:rPr>
                <w:rFonts w:ascii="Arial" w:eastAsia="Times New Roman" w:hAnsi="Arial" w:cs="Arial"/>
                <w:b/>
                <w:bCs/>
                <w:sz w:val="24"/>
                <w:szCs w:val="24"/>
                <w:lang w:val="en-US"/>
              </w:rPr>
              <w:t>N.     AGREEMENT</w:t>
            </w:r>
          </w:p>
        </w:tc>
      </w:tr>
    </w:tbl>
    <w:p w:rsidR="00612C60" w:rsidRPr="00340905"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340905" w:rsidTr="00F701A0">
        <w:trPr>
          <w:trHeight w:val="2607"/>
        </w:trPr>
        <w:tc>
          <w:tcPr>
            <w:tcW w:w="10710" w:type="dxa"/>
          </w:tcPr>
          <w:p w:rsidR="00612C60" w:rsidRPr="00340905" w:rsidRDefault="00612C60" w:rsidP="00612C60">
            <w:pPr>
              <w:widowControl w:val="0"/>
              <w:spacing w:after="0" w:line="240" w:lineRule="auto"/>
              <w:rPr>
                <w:rFonts w:ascii="Arial" w:eastAsia="Times New Roman" w:hAnsi="Arial" w:cs="Arial"/>
                <w:sz w:val="24"/>
                <w:szCs w:val="24"/>
                <w:lang w:val="en-US"/>
              </w:rPr>
            </w:pPr>
          </w:p>
          <w:p w:rsidR="00612C60" w:rsidRPr="00340905" w:rsidRDefault="00612C60" w:rsidP="00612C60">
            <w:pPr>
              <w:widowControl w:val="0"/>
              <w:spacing w:after="0" w:line="240" w:lineRule="auto"/>
              <w:rPr>
                <w:rFonts w:ascii="Arial" w:eastAsia="Times New Roman" w:hAnsi="Arial" w:cs="Arial"/>
                <w:sz w:val="24"/>
                <w:szCs w:val="24"/>
                <w:lang w:val="en-US"/>
              </w:rPr>
            </w:pPr>
          </w:p>
          <w:p w:rsidR="00612C60" w:rsidRPr="00340905" w:rsidRDefault="00612C60" w:rsidP="00612C60">
            <w:pPr>
              <w:widowControl w:val="0"/>
              <w:spacing w:after="0" w:line="240" w:lineRule="auto"/>
              <w:rPr>
                <w:rFonts w:ascii="Arial" w:eastAsia="Times New Roman" w:hAnsi="Arial" w:cs="Arial"/>
                <w:sz w:val="24"/>
                <w:szCs w:val="24"/>
                <w:lang w:val="en-US"/>
              </w:rPr>
            </w:pPr>
            <w:r w:rsidRPr="00340905">
              <w:rPr>
                <w:rFonts w:ascii="Arial" w:eastAsia="Times New Roman" w:hAnsi="Arial" w:cs="Arial"/>
                <w:sz w:val="24"/>
                <w:szCs w:val="24"/>
                <w:lang w:val="en-US"/>
              </w:rPr>
              <w:t>Name: …………………………………… ………………………………   ………………………..</w:t>
            </w:r>
          </w:p>
          <w:p w:rsidR="00612C60" w:rsidRPr="00340905" w:rsidRDefault="00612C60" w:rsidP="00612C60">
            <w:pPr>
              <w:widowControl w:val="0"/>
              <w:spacing w:after="0" w:line="240" w:lineRule="auto"/>
              <w:rPr>
                <w:rFonts w:ascii="Arial" w:eastAsia="Times New Roman" w:hAnsi="Arial" w:cs="Arial"/>
                <w:sz w:val="24"/>
                <w:szCs w:val="24"/>
                <w:lang w:val="en-US"/>
              </w:rPr>
            </w:pPr>
            <w:r w:rsidRPr="00340905">
              <w:rPr>
                <w:rFonts w:ascii="Arial" w:eastAsia="Times New Roman" w:hAnsi="Arial" w:cs="Arial"/>
                <w:sz w:val="24"/>
                <w:szCs w:val="24"/>
                <w:lang w:val="en-US"/>
              </w:rPr>
              <w:t xml:space="preserve">                       Job Holder                           Signature                                 Date</w:t>
            </w:r>
          </w:p>
          <w:p w:rsidR="00612C60" w:rsidRPr="00340905" w:rsidRDefault="00612C60" w:rsidP="00612C60">
            <w:pPr>
              <w:widowControl w:val="0"/>
              <w:spacing w:after="0" w:line="240" w:lineRule="auto"/>
              <w:rPr>
                <w:rFonts w:ascii="Arial" w:eastAsia="Times New Roman" w:hAnsi="Arial" w:cs="Arial"/>
                <w:sz w:val="24"/>
                <w:szCs w:val="24"/>
                <w:lang w:val="en-US"/>
              </w:rPr>
            </w:pPr>
          </w:p>
          <w:p w:rsidR="00612C60" w:rsidRPr="00340905" w:rsidRDefault="00612C60" w:rsidP="00612C60">
            <w:pPr>
              <w:widowControl w:val="0"/>
              <w:spacing w:after="0" w:line="240" w:lineRule="auto"/>
              <w:rPr>
                <w:rFonts w:ascii="Arial" w:eastAsia="Times New Roman" w:hAnsi="Arial" w:cs="Arial"/>
                <w:sz w:val="24"/>
                <w:szCs w:val="24"/>
                <w:lang w:val="en-US"/>
              </w:rPr>
            </w:pPr>
          </w:p>
          <w:p w:rsidR="00612C60" w:rsidRPr="00340905" w:rsidRDefault="00612C60" w:rsidP="00612C60">
            <w:pPr>
              <w:widowControl w:val="0"/>
              <w:spacing w:after="0" w:line="240" w:lineRule="auto"/>
              <w:rPr>
                <w:rFonts w:ascii="Arial" w:eastAsia="Times New Roman" w:hAnsi="Arial" w:cs="Arial"/>
                <w:sz w:val="24"/>
                <w:szCs w:val="24"/>
                <w:lang w:val="en-US"/>
              </w:rPr>
            </w:pPr>
          </w:p>
          <w:p w:rsidR="00612C60" w:rsidRPr="00340905" w:rsidRDefault="00612C60" w:rsidP="00612C60">
            <w:pPr>
              <w:widowControl w:val="0"/>
              <w:spacing w:after="0" w:line="240" w:lineRule="auto"/>
              <w:rPr>
                <w:rFonts w:ascii="Arial" w:eastAsia="Times New Roman" w:hAnsi="Arial" w:cs="Arial"/>
                <w:sz w:val="24"/>
                <w:szCs w:val="24"/>
                <w:lang w:val="en-US"/>
              </w:rPr>
            </w:pPr>
          </w:p>
          <w:p w:rsidR="00612C60" w:rsidRPr="00340905" w:rsidRDefault="00612C60" w:rsidP="00612C60">
            <w:pPr>
              <w:widowControl w:val="0"/>
              <w:tabs>
                <w:tab w:val="left" w:pos="4500"/>
              </w:tabs>
              <w:spacing w:after="0" w:line="240" w:lineRule="auto"/>
              <w:rPr>
                <w:rFonts w:ascii="Arial" w:eastAsia="Times New Roman" w:hAnsi="Arial" w:cs="Arial"/>
                <w:sz w:val="24"/>
                <w:szCs w:val="24"/>
                <w:lang w:val="en-US"/>
              </w:rPr>
            </w:pPr>
            <w:r w:rsidRPr="00340905">
              <w:rPr>
                <w:rFonts w:ascii="Arial" w:eastAsia="Times New Roman" w:hAnsi="Arial" w:cs="Arial"/>
                <w:sz w:val="24"/>
                <w:szCs w:val="24"/>
                <w:lang w:val="en-US"/>
              </w:rPr>
              <w:t>Name: ………….………………………… ……..………………………… ………..……………...</w:t>
            </w:r>
          </w:p>
          <w:p w:rsidR="00612C60" w:rsidRPr="00340905" w:rsidRDefault="00612C60" w:rsidP="00612C60">
            <w:pPr>
              <w:widowControl w:val="0"/>
              <w:spacing w:after="0" w:line="240" w:lineRule="auto"/>
              <w:rPr>
                <w:rFonts w:ascii="Arial" w:eastAsia="Times New Roman" w:hAnsi="Arial" w:cs="Arial"/>
                <w:sz w:val="24"/>
                <w:szCs w:val="24"/>
                <w:lang w:val="en-US"/>
              </w:rPr>
            </w:pPr>
            <w:r w:rsidRPr="00340905">
              <w:rPr>
                <w:rFonts w:ascii="Arial" w:eastAsia="Times New Roman" w:hAnsi="Arial" w:cs="Arial"/>
                <w:sz w:val="24"/>
                <w:szCs w:val="24"/>
                <w:lang w:val="en-US"/>
              </w:rPr>
              <w:t xml:space="preserve">                          Supervisor                       Signature                                 Date</w:t>
            </w:r>
          </w:p>
          <w:p w:rsidR="00612C60" w:rsidRPr="00340905" w:rsidRDefault="00612C60" w:rsidP="00612C60">
            <w:pPr>
              <w:widowControl w:val="0"/>
              <w:spacing w:after="0" w:line="240" w:lineRule="auto"/>
              <w:rPr>
                <w:rFonts w:ascii="Arial" w:eastAsia="Times New Roman" w:hAnsi="Arial" w:cs="Arial"/>
                <w:sz w:val="24"/>
                <w:szCs w:val="24"/>
                <w:lang w:val="en-US"/>
              </w:rPr>
            </w:pPr>
          </w:p>
          <w:p w:rsidR="00612C60" w:rsidRPr="00340905" w:rsidRDefault="00612C60" w:rsidP="00612C60">
            <w:pPr>
              <w:widowControl w:val="0"/>
              <w:spacing w:after="0" w:line="240" w:lineRule="auto"/>
              <w:rPr>
                <w:rFonts w:ascii="Arial" w:eastAsia="Times New Roman" w:hAnsi="Arial" w:cs="Arial"/>
                <w:sz w:val="24"/>
                <w:szCs w:val="24"/>
                <w:lang w:val="en-US"/>
              </w:rPr>
            </w:pPr>
          </w:p>
          <w:p w:rsidR="00612C60" w:rsidRPr="00340905" w:rsidRDefault="00612C60" w:rsidP="00612C60">
            <w:pPr>
              <w:spacing w:after="0" w:line="240" w:lineRule="auto"/>
              <w:rPr>
                <w:rFonts w:ascii="Arial" w:eastAsia="Times New Roman" w:hAnsi="Arial" w:cs="Arial"/>
                <w:sz w:val="24"/>
                <w:szCs w:val="24"/>
                <w:lang w:val="en-US"/>
              </w:rPr>
            </w:pPr>
          </w:p>
        </w:tc>
      </w:tr>
    </w:tbl>
    <w:p w:rsidR="00612C60" w:rsidRPr="00340905"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rsidR="00CF1BE6" w:rsidRPr="00340905" w:rsidRDefault="00CF1BE6" w:rsidP="00CF1BE6">
      <w:pPr>
        <w:rPr>
          <w:rFonts w:ascii="Arial" w:hAnsi="Arial" w:cs="Arial"/>
        </w:rPr>
      </w:pPr>
    </w:p>
    <w:sectPr w:rsidR="00CF1BE6" w:rsidRPr="00340905"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7671" w:rsidRDefault="00907671" w:rsidP="004F4EE3">
      <w:pPr>
        <w:spacing w:after="0" w:line="240" w:lineRule="auto"/>
      </w:pPr>
      <w:r>
        <w:separator/>
      </w:r>
    </w:p>
  </w:endnote>
  <w:endnote w:type="continuationSeparator" w:id="0">
    <w:p w:rsidR="00907671" w:rsidRDefault="00907671"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7671" w:rsidRDefault="00907671" w:rsidP="004F4EE3">
      <w:pPr>
        <w:spacing w:after="0" w:line="240" w:lineRule="auto"/>
      </w:pPr>
      <w:r>
        <w:separator/>
      </w:r>
    </w:p>
  </w:footnote>
  <w:footnote w:type="continuationSeparator" w:id="0">
    <w:p w:rsidR="00907671" w:rsidRDefault="00907671"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1CEC9A2"/>
    <w:lvl w:ilvl="0">
      <w:numFmt w:val="bullet"/>
      <w:lvlText w:val="*"/>
      <w:lvlJc w:val="left"/>
    </w:lvl>
  </w:abstractNum>
  <w:abstractNum w:abstractNumId="1" w15:restartNumberingAfterBreak="0">
    <w:nsid w:val="009F0CE3"/>
    <w:multiLevelType w:val="hybridMultilevel"/>
    <w:tmpl w:val="37C86A72"/>
    <w:lvl w:ilvl="0" w:tplc="74FC781E">
      <w:start w:val="1"/>
      <w:numFmt w:val="bullet"/>
      <w:lvlText w:val=""/>
      <w:lvlJc w:val="left"/>
      <w:pPr>
        <w:tabs>
          <w:tab w:val="num" w:pos="1080"/>
        </w:tabs>
        <w:ind w:left="1080"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B128EA"/>
    <w:multiLevelType w:val="hybridMultilevel"/>
    <w:tmpl w:val="6C405AFE"/>
    <w:lvl w:ilvl="0" w:tplc="0409000F">
      <w:start w:val="1"/>
      <w:numFmt w:val="decimal"/>
      <w:lvlText w:val="%1."/>
      <w:lvlJc w:val="left"/>
      <w:pPr>
        <w:tabs>
          <w:tab w:val="num" w:pos="454"/>
        </w:tabs>
        <w:ind w:left="454" w:hanging="341"/>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5083B55"/>
    <w:multiLevelType w:val="hybridMultilevel"/>
    <w:tmpl w:val="D884B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1D6EE7"/>
    <w:multiLevelType w:val="hybridMultilevel"/>
    <w:tmpl w:val="A302F4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1D6FC1"/>
    <w:multiLevelType w:val="hybridMultilevel"/>
    <w:tmpl w:val="2AC2B11A"/>
    <w:lvl w:ilvl="0" w:tplc="B08C9B9E">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 w15:restartNumberingAfterBreak="0">
    <w:nsid w:val="1DD35E8F"/>
    <w:multiLevelType w:val="hybridMultilevel"/>
    <w:tmpl w:val="9E8E5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436BFE"/>
    <w:multiLevelType w:val="hybridMultilevel"/>
    <w:tmpl w:val="36908BFA"/>
    <w:lvl w:ilvl="0" w:tplc="74FC781E">
      <w:start w:val="1"/>
      <w:numFmt w:val="bullet"/>
      <w:lvlText w:val=""/>
      <w:lvlJc w:val="left"/>
      <w:pPr>
        <w:tabs>
          <w:tab w:val="num" w:pos="986"/>
        </w:tabs>
        <w:ind w:left="986"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254526"/>
    <w:multiLevelType w:val="hybridMultilevel"/>
    <w:tmpl w:val="02724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D45F06"/>
    <w:multiLevelType w:val="hybridMultilevel"/>
    <w:tmpl w:val="55E8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16134A"/>
    <w:multiLevelType w:val="hybridMultilevel"/>
    <w:tmpl w:val="36D84320"/>
    <w:lvl w:ilvl="0" w:tplc="1C09000F">
      <w:start w:val="1"/>
      <w:numFmt w:val="decimal"/>
      <w:lvlText w:val="%1."/>
      <w:lvlJc w:val="left"/>
      <w:pPr>
        <w:ind w:left="360" w:hanging="360"/>
      </w:pPr>
      <w:rPr>
        <w:rFonts w:cs="Times New Roman"/>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13" w15:restartNumberingAfterBreak="0">
    <w:nsid w:val="28D23A7E"/>
    <w:multiLevelType w:val="hybridMultilevel"/>
    <w:tmpl w:val="4DE01B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88741B"/>
    <w:multiLevelType w:val="hybridMultilevel"/>
    <w:tmpl w:val="36C47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BF27E88"/>
    <w:multiLevelType w:val="hybridMultilevel"/>
    <w:tmpl w:val="FBE40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3F5E328C"/>
    <w:multiLevelType w:val="hybridMultilevel"/>
    <w:tmpl w:val="A35A3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E566DEB"/>
    <w:multiLevelType w:val="hybridMultilevel"/>
    <w:tmpl w:val="56A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8"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600D2EF5"/>
    <w:multiLevelType w:val="hybridMultilevel"/>
    <w:tmpl w:val="90E66C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5EB2BC7"/>
    <w:multiLevelType w:val="hybridMultilevel"/>
    <w:tmpl w:val="3F007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9540838"/>
    <w:multiLevelType w:val="hybridMultilevel"/>
    <w:tmpl w:val="BCD6D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6F752669"/>
    <w:multiLevelType w:val="hybridMultilevel"/>
    <w:tmpl w:val="97202968"/>
    <w:lvl w:ilvl="0" w:tplc="BDBA060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38"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7"/>
  </w:num>
  <w:num w:numId="2">
    <w:abstractNumId w:val="32"/>
  </w:num>
  <w:num w:numId="3">
    <w:abstractNumId w:val="18"/>
  </w:num>
  <w:num w:numId="4">
    <w:abstractNumId w:val="38"/>
  </w:num>
  <w:num w:numId="5">
    <w:abstractNumId w:val="34"/>
  </w:num>
  <w:num w:numId="6">
    <w:abstractNumId w:val="7"/>
  </w:num>
  <w:num w:numId="7">
    <w:abstractNumId w:val="20"/>
  </w:num>
  <w:num w:numId="8">
    <w:abstractNumId w:val="15"/>
  </w:num>
  <w:num w:numId="9">
    <w:abstractNumId w:val="21"/>
  </w:num>
  <w:num w:numId="10">
    <w:abstractNumId w:val="23"/>
  </w:num>
  <w:num w:numId="11">
    <w:abstractNumId w:val="37"/>
  </w:num>
  <w:num w:numId="12">
    <w:abstractNumId w:val="25"/>
  </w:num>
  <w:num w:numId="13">
    <w:abstractNumId w:val="5"/>
  </w:num>
  <w:num w:numId="14">
    <w:abstractNumId w:val="28"/>
  </w:num>
  <w:num w:numId="15">
    <w:abstractNumId w:val="24"/>
  </w:num>
  <w:num w:numId="16">
    <w:abstractNumId w:val="22"/>
  </w:num>
  <w:num w:numId="17">
    <w:abstractNumId w:val="36"/>
  </w:num>
  <w:num w:numId="18">
    <w:abstractNumId w:val="29"/>
  </w:num>
  <w:num w:numId="19">
    <w:abstractNumId w:val="16"/>
  </w:num>
  <w:num w:numId="20">
    <w:abstractNumId w:val="12"/>
  </w:num>
  <w:num w:numId="21">
    <w:abstractNumId w:val="17"/>
  </w:num>
  <w:num w:numId="22">
    <w:abstractNumId w:val="3"/>
  </w:num>
  <w:num w:numId="23">
    <w:abstractNumId w:val="4"/>
  </w:num>
  <w:num w:numId="24">
    <w:abstractNumId w:val="2"/>
  </w:num>
  <w:num w:numId="25">
    <w:abstractNumId w:val="14"/>
  </w:num>
  <w:num w:numId="26">
    <w:abstractNumId w:val="10"/>
  </w:num>
  <w:num w:numId="27">
    <w:abstractNumId w:val="35"/>
  </w:num>
  <w:num w:numId="28">
    <w:abstractNumId w:val="30"/>
  </w:num>
  <w:num w:numId="29">
    <w:abstractNumId w:val="11"/>
  </w:num>
  <w:num w:numId="30">
    <w:abstractNumId w:val="6"/>
  </w:num>
  <w:num w:numId="31">
    <w:abstractNumId w:val="33"/>
  </w:num>
  <w:num w:numId="32">
    <w:abstractNumId w:val="9"/>
  </w:num>
  <w:num w:numId="33">
    <w:abstractNumId w:val="13"/>
  </w:num>
  <w:num w:numId="34">
    <w:abstractNumId w:val="1"/>
  </w:num>
  <w:num w:numId="35">
    <w:abstractNumId w:val="19"/>
  </w:num>
  <w:num w:numId="36">
    <w:abstractNumId w:val="26"/>
  </w:num>
  <w:num w:numId="37">
    <w:abstractNumId w:val="31"/>
  </w:num>
  <w:num w:numId="38">
    <w:abstractNumId w:val="24"/>
  </w:num>
  <w:num w:numId="39">
    <w:abstractNumId w:val="8"/>
  </w:num>
  <w:num w:numId="40">
    <w:abstractNumId w:val="24"/>
  </w:num>
  <w:num w:numId="41">
    <w:abstractNumId w:val="0"/>
    <w:lvlOverride w:ilvl="0">
      <w:lvl w:ilvl="0">
        <w:numFmt w:val="bullet"/>
        <w:lvlText w:val=""/>
        <w:legacy w:legacy="1" w:legacySpace="0" w:legacyIndent="0"/>
        <w:lvlJc w:val="left"/>
        <w:rPr>
          <w:rFonts w:ascii="Symbol" w:hAnsi="Symbol" w:hint="default"/>
          <w:sz w:val="16"/>
        </w:rPr>
      </w:lvl>
    </w:lvlOverride>
  </w:num>
  <w:num w:numId="42">
    <w:abstractNumId w:val="0"/>
    <w:lvlOverride w:ilvl="0">
      <w:lvl w:ilvl="0">
        <w:numFmt w:val="bullet"/>
        <w:lvlText w:val=""/>
        <w:legacy w:legacy="1" w:legacySpace="0" w:legacyIndent="0"/>
        <w:lvlJc w:val="left"/>
        <w:rPr>
          <w:rFonts w:ascii="Symbol" w:hAnsi="Symbol" w:hint="default"/>
          <w:sz w:val="18"/>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403B9"/>
    <w:rsid w:val="0006297F"/>
    <w:rsid w:val="0008064B"/>
    <w:rsid w:val="00091313"/>
    <w:rsid w:val="000A222A"/>
    <w:rsid w:val="000A41BE"/>
    <w:rsid w:val="000B6312"/>
    <w:rsid w:val="000D0EF7"/>
    <w:rsid w:val="000D400B"/>
    <w:rsid w:val="000D758A"/>
    <w:rsid w:val="001066F4"/>
    <w:rsid w:val="00123D85"/>
    <w:rsid w:val="001334CF"/>
    <w:rsid w:val="00140E57"/>
    <w:rsid w:val="00144150"/>
    <w:rsid w:val="00157257"/>
    <w:rsid w:val="00170EB0"/>
    <w:rsid w:val="001A05A0"/>
    <w:rsid w:val="001B5924"/>
    <w:rsid w:val="001C6F18"/>
    <w:rsid w:val="001D1C06"/>
    <w:rsid w:val="001E6B25"/>
    <w:rsid w:val="001F103F"/>
    <w:rsid w:val="001F3959"/>
    <w:rsid w:val="00241D33"/>
    <w:rsid w:val="00250106"/>
    <w:rsid w:val="00275018"/>
    <w:rsid w:val="002A754C"/>
    <w:rsid w:val="002B2AA4"/>
    <w:rsid w:val="002D6B60"/>
    <w:rsid w:val="002F309F"/>
    <w:rsid w:val="00324F94"/>
    <w:rsid w:val="003253F6"/>
    <w:rsid w:val="0033185D"/>
    <w:rsid w:val="003326AD"/>
    <w:rsid w:val="00340905"/>
    <w:rsid w:val="00345C11"/>
    <w:rsid w:val="0034690E"/>
    <w:rsid w:val="0035184F"/>
    <w:rsid w:val="003845A0"/>
    <w:rsid w:val="003A40B2"/>
    <w:rsid w:val="003A46EA"/>
    <w:rsid w:val="003A6199"/>
    <w:rsid w:val="003B156E"/>
    <w:rsid w:val="003D2437"/>
    <w:rsid w:val="003E3FD5"/>
    <w:rsid w:val="004041BC"/>
    <w:rsid w:val="00417C34"/>
    <w:rsid w:val="00434080"/>
    <w:rsid w:val="00436D9D"/>
    <w:rsid w:val="00444205"/>
    <w:rsid w:val="004443F4"/>
    <w:rsid w:val="0046747C"/>
    <w:rsid w:val="0049400E"/>
    <w:rsid w:val="0049646D"/>
    <w:rsid w:val="004979EB"/>
    <w:rsid w:val="004E3ADB"/>
    <w:rsid w:val="004F4EE3"/>
    <w:rsid w:val="005201A8"/>
    <w:rsid w:val="00542FC3"/>
    <w:rsid w:val="00551306"/>
    <w:rsid w:val="005554AB"/>
    <w:rsid w:val="00585800"/>
    <w:rsid w:val="0059389E"/>
    <w:rsid w:val="005B2CD4"/>
    <w:rsid w:val="005C4418"/>
    <w:rsid w:val="00612C60"/>
    <w:rsid w:val="006261B2"/>
    <w:rsid w:val="00626883"/>
    <w:rsid w:val="00634FD8"/>
    <w:rsid w:val="006370E5"/>
    <w:rsid w:val="00650DC9"/>
    <w:rsid w:val="0066164F"/>
    <w:rsid w:val="006B3FAD"/>
    <w:rsid w:val="006B74F9"/>
    <w:rsid w:val="006C4EE2"/>
    <w:rsid w:val="006F265C"/>
    <w:rsid w:val="007162C3"/>
    <w:rsid w:val="007271A2"/>
    <w:rsid w:val="007430E1"/>
    <w:rsid w:val="007631D6"/>
    <w:rsid w:val="00764652"/>
    <w:rsid w:val="00773F98"/>
    <w:rsid w:val="00775F17"/>
    <w:rsid w:val="00777717"/>
    <w:rsid w:val="00783C22"/>
    <w:rsid w:val="00784F49"/>
    <w:rsid w:val="007A1BD4"/>
    <w:rsid w:val="007A313B"/>
    <w:rsid w:val="007A79E7"/>
    <w:rsid w:val="007B5D44"/>
    <w:rsid w:val="007B7D1A"/>
    <w:rsid w:val="007C0792"/>
    <w:rsid w:val="007D1077"/>
    <w:rsid w:val="007E3ED1"/>
    <w:rsid w:val="007F6820"/>
    <w:rsid w:val="007F7E05"/>
    <w:rsid w:val="00811BA4"/>
    <w:rsid w:val="008172A6"/>
    <w:rsid w:val="00854591"/>
    <w:rsid w:val="00854729"/>
    <w:rsid w:val="00866556"/>
    <w:rsid w:val="008A585E"/>
    <w:rsid w:val="008E47C0"/>
    <w:rsid w:val="008E709A"/>
    <w:rsid w:val="00907671"/>
    <w:rsid w:val="0091545C"/>
    <w:rsid w:val="00917A56"/>
    <w:rsid w:val="00927D54"/>
    <w:rsid w:val="0094242D"/>
    <w:rsid w:val="00975528"/>
    <w:rsid w:val="009854B5"/>
    <w:rsid w:val="00986F41"/>
    <w:rsid w:val="009B4914"/>
    <w:rsid w:val="009E104D"/>
    <w:rsid w:val="009F7879"/>
    <w:rsid w:val="00A04616"/>
    <w:rsid w:val="00A07E2F"/>
    <w:rsid w:val="00A122DB"/>
    <w:rsid w:val="00A14CFB"/>
    <w:rsid w:val="00A20F9D"/>
    <w:rsid w:val="00A37EE3"/>
    <w:rsid w:val="00A601ED"/>
    <w:rsid w:val="00A930A0"/>
    <w:rsid w:val="00AB2555"/>
    <w:rsid w:val="00AB2E10"/>
    <w:rsid w:val="00AD13DA"/>
    <w:rsid w:val="00AD355B"/>
    <w:rsid w:val="00AE5BDA"/>
    <w:rsid w:val="00B146E7"/>
    <w:rsid w:val="00B2360B"/>
    <w:rsid w:val="00B33C9E"/>
    <w:rsid w:val="00B5550A"/>
    <w:rsid w:val="00B746CE"/>
    <w:rsid w:val="00B74D25"/>
    <w:rsid w:val="00B7701D"/>
    <w:rsid w:val="00B81176"/>
    <w:rsid w:val="00B858B1"/>
    <w:rsid w:val="00B93C47"/>
    <w:rsid w:val="00B9729D"/>
    <w:rsid w:val="00BA0882"/>
    <w:rsid w:val="00BA38D9"/>
    <w:rsid w:val="00BB3FB1"/>
    <w:rsid w:val="00BC0CEC"/>
    <w:rsid w:val="00BE5257"/>
    <w:rsid w:val="00BF62B6"/>
    <w:rsid w:val="00C02060"/>
    <w:rsid w:val="00C10C01"/>
    <w:rsid w:val="00C1449D"/>
    <w:rsid w:val="00C403F8"/>
    <w:rsid w:val="00C4348B"/>
    <w:rsid w:val="00C4591F"/>
    <w:rsid w:val="00C62C7E"/>
    <w:rsid w:val="00C83627"/>
    <w:rsid w:val="00C8770A"/>
    <w:rsid w:val="00CA3258"/>
    <w:rsid w:val="00CB0634"/>
    <w:rsid w:val="00CB09FC"/>
    <w:rsid w:val="00CC320E"/>
    <w:rsid w:val="00CF1BE6"/>
    <w:rsid w:val="00D01A77"/>
    <w:rsid w:val="00D07386"/>
    <w:rsid w:val="00D07AF7"/>
    <w:rsid w:val="00D20A6D"/>
    <w:rsid w:val="00D22644"/>
    <w:rsid w:val="00D52C8E"/>
    <w:rsid w:val="00D76F06"/>
    <w:rsid w:val="00D9029C"/>
    <w:rsid w:val="00DA071E"/>
    <w:rsid w:val="00DA252E"/>
    <w:rsid w:val="00DB1E94"/>
    <w:rsid w:val="00DC60B8"/>
    <w:rsid w:val="00E44F67"/>
    <w:rsid w:val="00E458FD"/>
    <w:rsid w:val="00E738AC"/>
    <w:rsid w:val="00E743B7"/>
    <w:rsid w:val="00E9234B"/>
    <w:rsid w:val="00EB51A6"/>
    <w:rsid w:val="00EF42D7"/>
    <w:rsid w:val="00EF4688"/>
    <w:rsid w:val="00EF7FCB"/>
    <w:rsid w:val="00F1691A"/>
    <w:rsid w:val="00F16DD5"/>
    <w:rsid w:val="00F65C10"/>
    <w:rsid w:val="00FA5994"/>
    <w:rsid w:val="00FD73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60470"/>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BodyText">
    <w:name w:val="Body Text"/>
    <w:basedOn w:val="Normal"/>
    <w:link w:val="BodyTextChar"/>
    <w:rsid w:val="00A930A0"/>
    <w:pPr>
      <w:spacing w:after="0" w:line="240" w:lineRule="auto"/>
      <w:jc w:val="both"/>
    </w:pPr>
    <w:rPr>
      <w:rFonts w:ascii="Arial" w:eastAsia="Times New Roman" w:hAnsi="Arial" w:cs="Arial"/>
      <w:b/>
      <w:bCs/>
      <w:sz w:val="24"/>
      <w:szCs w:val="24"/>
      <w:lang w:val="en-GB"/>
    </w:rPr>
  </w:style>
  <w:style w:type="character" w:customStyle="1" w:styleId="BodyTextChar">
    <w:name w:val="Body Text Char"/>
    <w:basedOn w:val="DefaultParagraphFont"/>
    <w:link w:val="BodyText"/>
    <w:rsid w:val="00A930A0"/>
    <w:rPr>
      <w:rFonts w:ascii="Arial" w:eastAsia="Times New Roman" w:hAnsi="Arial" w:cs="Arial"/>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048644">
      <w:bodyDiv w:val="1"/>
      <w:marLeft w:val="0"/>
      <w:marRight w:val="0"/>
      <w:marTop w:val="0"/>
      <w:marBottom w:val="0"/>
      <w:divBdr>
        <w:top w:val="none" w:sz="0" w:space="0" w:color="auto"/>
        <w:left w:val="none" w:sz="0" w:space="0" w:color="auto"/>
        <w:bottom w:val="none" w:sz="0" w:space="0" w:color="auto"/>
        <w:right w:val="none" w:sz="0" w:space="0" w:color="auto"/>
      </w:divBdr>
    </w:div>
    <w:div w:id="1016732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FCDA72-26DB-40E5-9B42-302EAE0F3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5</Pages>
  <Words>787</Words>
  <Characters>4488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7</cp:revision>
  <cp:lastPrinted>2015-10-13T07:09:00Z</cp:lastPrinted>
  <dcterms:created xsi:type="dcterms:W3CDTF">2018-07-20T10:54:00Z</dcterms:created>
  <dcterms:modified xsi:type="dcterms:W3CDTF">2019-12-04T08:45:00Z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